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054" w14:textId="77777777" w:rsidR="75859D10" w:rsidRPr="00623EB9" w:rsidRDefault="00623EB9" w:rsidP="75859D10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623EB9">
        <w:rPr>
          <w:b/>
          <w:bCs/>
          <w:color w:val="FF0000"/>
          <w:sz w:val="40"/>
          <w:szCs w:val="40"/>
        </w:rPr>
        <w:t>PM</w:t>
      </w:r>
    </w:p>
    <w:p w14:paraId="01C0FD8C" w14:textId="77777777" w:rsidR="00007E96" w:rsidRPr="00007E96" w:rsidRDefault="42A85AFB" w:rsidP="42A85AFB">
      <w:pPr>
        <w:spacing w:after="0"/>
        <w:jc w:val="center"/>
        <w:rPr>
          <w:b/>
          <w:bCs/>
          <w:sz w:val="28"/>
          <w:szCs w:val="28"/>
        </w:rPr>
      </w:pPr>
      <w:r w:rsidRPr="42A85AFB">
        <w:rPr>
          <w:b/>
          <w:bCs/>
          <w:sz w:val="28"/>
          <w:szCs w:val="28"/>
        </w:rPr>
        <w:t xml:space="preserve">IK Grane Arendal Orientering inviterer til </w:t>
      </w:r>
    </w:p>
    <w:p w14:paraId="63CB8DF8" w14:textId="77777777" w:rsidR="00E304F3" w:rsidRPr="0085736F" w:rsidRDefault="001F25F1" w:rsidP="03C153BD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AOK-KARUSELLEN LØP NR 9</w:t>
      </w:r>
      <w:r w:rsidR="562335D8" w:rsidRPr="562335D8">
        <w:rPr>
          <w:b/>
          <w:bCs/>
          <w:sz w:val="40"/>
          <w:szCs w:val="40"/>
        </w:rPr>
        <w:t xml:space="preserve"> </w:t>
      </w:r>
    </w:p>
    <w:p w14:paraId="13124016" w14:textId="77777777" w:rsidR="00007E96" w:rsidRDefault="001F25F1" w:rsidP="03C153B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onsdag 9. juni 2021</w:t>
      </w:r>
    </w:p>
    <w:p w14:paraId="3E314011" w14:textId="77777777" w:rsidR="00623EB9" w:rsidRPr="00007E96" w:rsidRDefault="00623EB9" w:rsidP="03C153B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 mellom 17.00 og 19.00</w:t>
      </w:r>
    </w:p>
    <w:p w14:paraId="0273AF3C" w14:textId="77777777" w:rsidR="00007E96" w:rsidRPr="00007E96" w:rsidRDefault="00007E96" w:rsidP="75859D10">
      <w:pPr>
        <w:spacing w:after="0"/>
        <w:jc w:val="center"/>
        <w:rPr>
          <w:b/>
          <w:bCs/>
          <w:sz w:val="16"/>
          <w:szCs w:val="16"/>
        </w:rPr>
      </w:pPr>
    </w:p>
    <w:p w14:paraId="2B164938" w14:textId="77777777" w:rsidR="00007E96" w:rsidRDefault="75859D10" w:rsidP="75859D10">
      <w:pPr>
        <w:spacing w:after="0"/>
        <w:jc w:val="center"/>
        <w:rPr>
          <w:b/>
          <w:bCs/>
          <w:color w:val="FF0000"/>
          <w:sz w:val="24"/>
          <w:szCs w:val="24"/>
          <w:highlight w:val="yellow"/>
        </w:rPr>
      </w:pPr>
      <w:r w:rsidRPr="75859D10">
        <w:rPr>
          <w:b/>
          <w:bCs/>
          <w:color w:val="FF0000"/>
          <w:sz w:val="24"/>
          <w:szCs w:val="24"/>
          <w:highlight w:val="yellow"/>
        </w:rPr>
        <w:t>KORONA!</w:t>
      </w:r>
    </w:p>
    <w:p w14:paraId="1103BA92" w14:textId="77777777" w:rsidR="00623EB9" w:rsidRDefault="00623EB9" w:rsidP="75859D10">
      <w:pPr>
        <w:spacing w:after="0"/>
        <w:jc w:val="center"/>
        <w:rPr>
          <w:b/>
          <w:bCs/>
          <w:color w:val="FF0000"/>
          <w:sz w:val="24"/>
          <w:szCs w:val="24"/>
          <w:highlight w:val="yellow"/>
        </w:rPr>
      </w:pPr>
      <w:r>
        <w:rPr>
          <w:b/>
          <w:bCs/>
          <w:color w:val="FF0000"/>
          <w:sz w:val="24"/>
          <w:szCs w:val="24"/>
          <w:highlight w:val="yellow"/>
        </w:rPr>
        <w:t>Endringer i Koronareglene fra NOF fra 1.6.21:</w:t>
      </w:r>
    </w:p>
    <w:p w14:paraId="5719399F" w14:textId="77777777" w:rsidR="00623EB9" w:rsidRDefault="00623EB9" w:rsidP="75859D10">
      <w:pPr>
        <w:spacing w:after="0"/>
        <w:jc w:val="center"/>
        <w:rPr>
          <w:b/>
          <w:bCs/>
          <w:color w:val="FF0000"/>
          <w:sz w:val="24"/>
          <w:szCs w:val="24"/>
          <w:highlight w:val="yellow"/>
        </w:rPr>
      </w:pPr>
      <w:r>
        <w:rPr>
          <w:b/>
          <w:bCs/>
          <w:color w:val="FF0000"/>
          <w:sz w:val="24"/>
          <w:szCs w:val="24"/>
          <w:highlight w:val="yellow"/>
        </w:rPr>
        <w:t>Det er nå ingen restriksjoner eller alders begrensinger i forhold til å delta på orienteringsarrangementer.</w:t>
      </w:r>
    </w:p>
    <w:p w14:paraId="7DC466A5" w14:textId="77777777" w:rsidR="00623EB9" w:rsidRDefault="00623EB9" w:rsidP="75859D10">
      <w:pPr>
        <w:spacing w:after="0"/>
        <w:jc w:val="center"/>
        <w:rPr>
          <w:b/>
          <w:bCs/>
          <w:color w:val="FF0000"/>
          <w:sz w:val="24"/>
          <w:szCs w:val="24"/>
          <w:highlight w:val="yellow"/>
        </w:rPr>
      </w:pPr>
    </w:p>
    <w:p w14:paraId="72A2B8A1" w14:textId="77777777" w:rsidR="00623EB9" w:rsidRDefault="00623EB9" w:rsidP="75859D10">
      <w:pPr>
        <w:spacing w:after="0"/>
        <w:jc w:val="center"/>
        <w:rPr>
          <w:b/>
          <w:bCs/>
          <w:color w:val="FF0000"/>
          <w:sz w:val="24"/>
          <w:szCs w:val="24"/>
          <w:highlight w:val="yellow"/>
        </w:rPr>
      </w:pPr>
      <w:r>
        <w:rPr>
          <w:b/>
          <w:bCs/>
          <w:color w:val="FF0000"/>
          <w:sz w:val="24"/>
          <w:szCs w:val="24"/>
          <w:highlight w:val="yellow"/>
        </w:rPr>
        <w:t>Det betyr at det er åpent for alle, men det oppfordres til å ikke delta om man kommer fra en kommune med forhøyet smittetrykk.</w:t>
      </w:r>
    </w:p>
    <w:p w14:paraId="6791FFE2" w14:textId="77777777" w:rsidR="00623EB9" w:rsidRPr="00007E96" w:rsidRDefault="00623EB9" w:rsidP="75859D10">
      <w:pPr>
        <w:spacing w:after="0"/>
        <w:jc w:val="center"/>
        <w:rPr>
          <w:b/>
          <w:bCs/>
          <w:color w:val="FF0000"/>
          <w:sz w:val="24"/>
          <w:szCs w:val="24"/>
          <w:highlight w:val="yellow"/>
        </w:rPr>
      </w:pPr>
    </w:p>
    <w:p w14:paraId="671263A1" w14:textId="77777777" w:rsidR="00007E96" w:rsidRPr="00007E96" w:rsidRDefault="75859D10" w:rsidP="75859D10">
      <w:pPr>
        <w:spacing w:after="0"/>
        <w:jc w:val="center"/>
        <w:rPr>
          <w:b/>
          <w:bCs/>
          <w:color w:val="FF0000"/>
          <w:sz w:val="24"/>
          <w:szCs w:val="24"/>
          <w:highlight w:val="yellow"/>
        </w:rPr>
      </w:pPr>
      <w:r w:rsidRPr="75859D10">
        <w:rPr>
          <w:b/>
          <w:bCs/>
          <w:color w:val="FF0000"/>
          <w:sz w:val="24"/>
          <w:szCs w:val="24"/>
          <w:highlight w:val="yellow"/>
        </w:rPr>
        <w:t>Alle MÅ lese smittevernregler fra NOF og ta smittevern på alvor.</w:t>
      </w:r>
    </w:p>
    <w:p w14:paraId="47851238" w14:textId="77777777" w:rsidR="00007E96" w:rsidRPr="00007E96" w:rsidRDefault="75859D10" w:rsidP="75859D10">
      <w:pPr>
        <w:spacing w:after="0"/>
        <w:jc w:val="center"/>
        <w:rPr>
          <w:b/>
          <w:bCs/>
          <w:color w:val="FF0000"/>
          <w:sz w:val="24"/>
          <w:szCs w:val="24"/>
          <w:highlight w:val="yellow"/>
        </w:rPr>
      </w:pPr>
      <w:r w:rsidRPr="75859D10">
        <w:rPr>
          <w:b/>
          <w:bCs/>
          <w:color w:val="FF0000"/>
          <w:sz w:val="24"/>
          <w:szCs w:val="24"/>
        </w:rPr>
        <w:t xml:space="preserve"> </w:t>
      </w:r>
      <w:r w:rsidRPr="75859D10">
        <w:rPr>
          <w:b/>
          <w:bCs/>
          <w:color w:val="FF0000"/>
          <w:sz w:val="24"/>
          <w:szCs w:val="24"/>
          <w:highlight w:val="yellow"/>
        </w:rPr>
        <w:t>Ved den minste mistanke om smitte skal man ikke delta.</w:t>
      </w:r>
    </w:p>
    <w:p w14:paraId="5718DC6A" w14:textId="77777777" w:rsidR="00007E96" w:rsidRPr="00007E96" w:rsidRDefault="75859D10" w:rsidP="75859D10">
      <w:pPr>
        <w:spacing w:after="0"/>
        <w:jc w:val="center"/>
        <w:rPr>
          <w:b/>
          <w:bCs/>
          <w:color w:val="FF0000"/>
          <w:sz w:val="24"/>
          <w:szCs w:val="24"/>
          <w:highlight w:val="yellow"/>
        </w:rPr>
      </w:pPr>
      <w:r w:rsidRPr="75859D10">
        <w:rPr>
          <w:b/>
          <w:bCs/>
          <w:color w:val="FF0000"/>
          <w:sz w:val="24"/>
          <w:szCs w:val="24"/>
          <w:highlight w:val="yellow"/>
        </w:rPr>
        <w:t xml:space="preserve">Opphold på arena skal være kortest mulig (skift på forhånd). </w:t>
      </w:r>
    </w:p>
    <w:p w14:paraId="6FCCA1D3" w14:textId="77777777" w:rsidR="00007E96" w:rsidRPr="00007E96" w:rsidRDefault="75859D10" w:rsidP="75859D10">
      <w:pPr>
        <w:spacing w:after="0"/>
        <w:jc w:val="center"/>
        <w:rPr>
          <w:b/>
          <w:bCs/>
          <w:color w:val="FF0000"/>
          <w:sz w:val="24"/>
          <w:szCs w:val="24"/>
          <w:highlight w:val="yellow"/>
        </w:rPr>
      </w:pPr>
      <w:r w:rsidRPr="75859D10">
        <w:rPr>
          <w:b/>
          <w:bCs/>
          <w:color w:val="FF0000"/>
          <w:sz w:val="24"/>
          <w:szCs w:val="24"/>
          <w:highlight w:val="yellow"/>
        </w:rPr>
        <w:t>EMIT brikka skal rengjøres godt før og etter bruk.</w:t>
      </w:r>
    </w:p>
    <w:p w14:paraId="18691B42" w14:textId="77777777" w:rsidR="562335D8" w:rsidRDefault="562335D8" w:rsidP="75859D10">
      <w:pPr>
        <w:spacing w:after="0"/>
        <w:jc w:val="center"/>
        <w:rPr>
          <w:b/>
          <w:bCs/>
          <w:color w:val="FF0000"/>
          <w:sz w:val="16"/>
          <w:szCs w:val="16"/>
          <w:highlight w:val="yellow"/>
        </w:rPr>
      </w:pPr>
    </w:p>
    <w:p w14:paraId="13477358" w14:textId="77777777" w:rsidR="00161C98" w:rsidRDefault="00161C98" w:rsidP="75859D10">
      <w:pPr>
        <w:pStyle w:val="Default"/>
        <w:rPr>
          <w:sz w:val="23"/>
          <w:szCs w:val="23"/>
        </w:rPr>
      </w:pPr>
      <w:r w:rsidRPr="75859D10">
        <w:rPr>
          <w:b/>
          <w:bCs/>
          <w:color w:val="000000" w:themeColor="text1"/>
          <w:sz w:val="23"/>
          <w:szCs w:val="23"/>
        </w:rPr>
        <w:t>Frammøte:</w:t>
      </w:r>
      <w:r w:rsidR="001F25F1">
        <w:rPr>
          <w:color w:val="000000" w:themeColor="text1"/>
          <w:sz w:val="23"/>
          <w:szCs w:val="23"/>
        </w:rPr>
        <w:t xml:space="preserve"> </w:t>
      </w:r>
      <w:r w:rsidR="001F25F1">
        <w:rPr>
          <w:color w:val="000000" w:themeColor="text1"/>
          <w:sz w:val="23"/>
          <w:szCs w:val="23"/>
        </w:rPr>
        <w:tab/>
      </w:r>
      <w:r w:rsidR="001F25F1">
        <w:rPr>
          <w:color w:val="000000" w:themeColor="text1"/>
          <w:sz w:val="23"/>
          <w:szCs w:val="23"/>
        </w:rPr>
        <w:tab/>
        <w:t>Bak Sam Eyde videregående skole i Arendal</w:t>
      </w:r>
      <w:r w:rsidR="0050031C" w:rsidRPr="75859D10">
        <w:rPr>
          <w:color w:val="000000" w:themeColor="text1"/>
          <w:sz w:val="23"/>
          <w:szCs w:val="23"/>
        </w:rPr>
        <w:t>.</w:t>
      </w:r>
      <w:r>
        <w:tab/>
      </w:r>
    </w:p>
    <w:p w14:paraId="3720AB92" w14:textId="77777777" w:rsidR="00161C98" w:rsidRDefault="00161C98" w:rsidP="75859D10">
      <w:pPr>
        <w:pStyle w:val="Default"/>
        <w:rPr>
          <w:sz w:val="12"/>
          <w:szCs w:val="12"/>
        </w:rPr>
      </w:pPr>
    </w:p>
    <w:p w14:paraId="7B62C725" w14:textId="77777777" w:rsidR="00007E96" w:rsidRPr="00007E96" w:rsidRDefault="00007E96" w:rsidP="75859D10">
      <w:pPr>
        <w:pStyle w:val="Default"/>
        <w:rPr>
          <w:sz w:val="12"/>
          <w:szCs w:val="12"/>
        </w:rPr>
      </w:pPr>
      <w:r w:rsidRPr="75859D10">
        <w:rPr>
          <w:b/>
          <w:bCs/>
          <w:color w:val="000000" w:themeColor="text1"/>
          <w:sz w:val="23"/>
          <w:szCs w:val="23"/>
        </w:rPr>
        <w:t xml:space="preserve">Merket fra: </w:t>
      </w:r>
      <w:r w:rsidRPr="00D56B90">
        <w:rPr>
          <w:rFonts w:ascii="Myriad Pro" w:hAnsi="Myriad Pro" w:cstheme="minorBidi"/>
          <w:b/>
          <w:color w:val="auto"/>
          <w:sz w:val="22"/>
          <w:szCs w:val="22"/>
        </w:rPr>
        <w:tab/>
      </w:r>
      <w:r w:rsidR="00983B3E">
        <w:tab/>
      </w:r>
      <w:r w:rsidR="001F25F1">
        <w:rPr>
          <w:color w:val="000000" w:themeColor="text1"/>
          <w:sz w:val="23"/>
          <w:szCs w:val="23"/>
        </w:rPr>
        <w:t>E18 ved Stoa</w:t>
      </w:r>
      <w:r w:rsidR="00983B3E">
        <w:tab/>
      </w:r>
      <w:r w:rsidRPr="00007E96">
        <w:br/>
      </w:r>
    </w:p>
    <w:p w14:paraId="177EBEBF" w14:textId="77777777" w:rsidR="00355534" w:rsidRPr="00D56B90" w:rsidRDefault="00355534" w:rsidP="75859D10">
      <w:pPr>
        <w:pStyle w:val="Default"/>
        <w:rPr>
          <w:sz w:val="23"/>
          <w:szCs w:val="23"/>
        </w:rPr>
      </w:pPr>
      <w:r w:rsidRPr="75859D10">
        <w:rPr>
          <w:b/>
          <w:bCs/>
          <w:color w:val="000000" w:themeColor="text1"/>
          <w:sz w:val="23"/>
          <w:szCs w:val="23"/>
        </w:rPr>
        <w:t>Parkering:</w:t>
      </w:r>
      <w:r w:rsidRPr="75859D10">
        <w:rPr>
          <w:color w:val="000000" w:themeColor="text1"/>
          <w:sz w:val="23"/>
          <w:szCs w:val="23"/>
        </w:rPr>
        <w:t xml:space="preserve"> </w:t>
      </w:r>
      <w:r w:rsidR="001F25F1">
        <w:rPr>
          <w:color w:val="000000" w:themeColor="text1"/>
          <w:sz w:val="23"/>
          <w:szCs w:val="23"/>
        </w:rPr>
        <w:tab/>
      </w:r>
      <w:r w:rsidR="001F25F1">
        <w:rPr>
          <w:color w:val="000000" w:themeColor="text1"/>
          <w:sz w:val="23"/>
          <w:szCs w:val="23"/>
        </w:rPr>
        <w:tab/>
      </w:r>
      <w:r w:rsidR="03C153BD" w:rsidRPr="75859D10">
        <w:rPr>
          <w:color w:val="000000" w:themeColor="text1"/>
          <w:sz w:val="23"/>
          <w:szCs w:val="23"/>
        </w:rPr>
        <w:t xml:space="preserve">Parkeringsplassen </w:t>
      </w:r>
      <w:r w:rsidR="001F25F1">
        <w:rPr>
          <w:color w:val="000000" w:themeColor="text1"/>
          <w:sz w:val="23"/>
          <w:szCs w:val="23"/>
        </w:rPr>
        <w:t>bak Sam Eyde videregående skole</w:t>
      </w:r>
      <w:r w:rsidR="00007E96" w:rsidRPr="00D56B90">
        <w:rPr>
          <w:rFonts w:ascii="Myriad Pro" w:hAnsi="Myriad Pro" w:cstheme="minorBidi"/>
          <w:b/>
          <w:color w:val="auto"/>
          <w:sz w:val="22"/>
          <w:szCs w:val="22"/>
        </w:rPr>
        <w:tab/>
      </w:r>
      <w:r w:rsidR="00983B3E" w:rsidRPr="00D56B90">
        <w:rPr>
          <w:rFonts w:ascii="Myriad Pro" w:hAnsi="Myriad Pro" w:cstheme="minorBidi"/>
          <w:b/>
          <w:color w:val="auto"/>
          <w:sz w:val="22"/>
          <w:szCs w:val="22"/>
        </w:rPr>
        <w:tab/>
      </w:r>
    </w:p>
    <w:p w14:paraId="746852DE" w14:textId="77777777" w:rsidR="42A85AFB" w:rsidRDefault="42A85AFB" w:rsidP="75859D10">
      <w:pPr>
        <w:pStyle w:val="Default"/>
        <w:rPr>
          <w:sz w:val="12"/>
          <w:szCs w:val="12"/>
        </w:rPr>
      </w:pPr>
    </w:p>
    <w:p w14:paraId="613FF24D" w14:textId="77777777" w:rsidR="00B35F4D" w:rsidRPr="0050031C" w:rsidRDefault="003F6C99" w:rsidP="75859D10">
      <w:pPr>
        <w:pStyle w:val="Default"/>
        <w:ind w:left="2124" w:hanging="2124"/>
        <w:rPr>
          <w:sz w:val="23"/>
          <w:szCs w:val="23"/>
        </w:rPr>
      </w:pPr>
      <w:r w:rsidRPr="75859D10">
        <w:rPr>
          <w:b/>
          <w:bCs/>
          <w:color w:val="000000" w:themeColor="text1"/>
          <w:sz w:val="23"/>
          <w:szCs w:val="23"/>
        </w:rPr>
        <w:t>Samlingsplass</w:t>
      </w:r>
      <w:r w:rsidRPr="75859D10">
        <w:rPr>
          <w:color w:val="000000" w:themeColor="text1"/>
          <w:sz w:val="23"/>
          <w:szCs w:val="23"/>
        </w:rPr>
        <w:t>:</w:t>
      </w:r>
      <w:r w:rsidR="007A4CBD" w:rsidRPr="75859D10">
        <w:rPr>
          <w:color w:val="000000" w:themeColor="text1"/>
          <w:sz w:val="23"/>
          <w:szCs w:val="23"/>
        </w:rPr>
        <w:t xml:space="preserve"> </w:t>
      </w:r>
      <w:r w:rsidR="001F25F1">
        <w:rPr>
          <w:color w:val="000000" w:themeColor="text1"/>
          <w:sz w:val="23"/>
          <w:szCs w:val="23"/>
        </w:rPr>
        <w:tab/>
        <w:t>Ved tennisbane/skiløypa bak Sam Eyde videregående skole.</w:t>
      </w:r>
      <w:r w:rsidR="0050031C">
        <w:rPr>
          <w:sz w:val="23"/>
          <w:szCs w:val="23"/>
        </w:rPr>
        <w:tab/>
      </w:r>
    </w:p>
    <w:p w14:paraId="6D3F644A" w14:textId="77777777" w:rsidR="00597342" w:rsidRDefault="00597342" w:rsidP="75859D10">
      <w:pPr>
        <w:spacing w:after="0"/>
        <w:ind w:left="2124" w:hanging="2124"/>
        <w:rPr>
          <w:sz w:val="12"/>
          <w:szCs w:val="12"/>
        </w:rPr>
      </w:pPr>
    </w:p>
    <w:p w14:paraId="33F74F70" w14:textId="77777777" w:rsidR="00623EB9" w:rsidRDefault="00FF548E" w:rsidP="00623EB9">
      <w:pPr>
        <w:spacing w:after="0"/>
        <w:ind w:left="2124" w:hanging="2124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75859D1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Start:</w:t>
      </w:r>
      <w:r w:rsidRPr="75859D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  <w:r w:rsidR="001F25F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End"/>
      <w:r w:rsidR="00623EB9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Start mellom 17.00 og 19.00</w:t>
      </w:r>
      <w:r w:rsidR="001F25F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623EB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31AF4C89" w14:textId="77777777" w:rsidR="00597342" w:rsidRPr="00623EB9" w:rsidRDefault="75859D10" w:rsidP="00623EB9">
      <w:pPr>
        <w:spacing w:after="0"/>
        <w:ind w:left="212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75859D10">
        <w:rPr>
          <w:rFonts w:ascii="Times New Roman" w:hAnsi="Times New Roman" w:cs="Times New Roman"/>
          <w:color w:val="000000" w:themeColor="text1"/>
          <w:sz w:val="23"/>
          <w:szCs w:val="23"/>
        </w:rPr>
        <w:t>Deltakere opp til og med 12år og alle nybegynnere får kartet på sa</w:t>
      </w:r>
      <w:r w:rsidR="001F25F1">
        <w:rPr>
          <w:rFonts w:ascii="Times New Roman" w:hAnsi="Times New Roman" w:cs="Times New Roman"/>
          <w:color w:val="000000" w:themeColor="text1"/>
          <w:sz w:val="23"/>
          <w:szCs w:val="23"/>
        </w:rPr>
        <w:t>mlingsplass. Øvrige løpere får k</w:t>
      </w:r>
      <w:r w:rsidRPr="75859D10">
        <w:rPr>
          <w:rFonts w:ascii="Times New Roman" w:hAnsi="Times New Roman" w:cs="Times New Roman"/>
          <w:color w:val="000000" w:themeColor="text1"/>
          <w:sz w:val="23"/>
          <w:szCs w:val="23"/>
        </w:rPr>
        <w:t>artet utlevert i startøyeblikket.</w:t>
      </w:r>
    </w:p>
    <w:p w14:paraId="2D17FD3C" w14:textId="77777777" w:rsidR="75859D10" w:rsidRDefault="75859D10" w:rsidP="75859D10">
      <w:pPr>
        <w:spacing w:after="0"/>
        <w:ind w:left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C5ABBFE" w14:textId="77777777" w:rsidR="00597342" w:rsidRDefault="00B35F4D" w:rsidP="75859D10">
      <w:pPr>
        <w:pStyle w:val="Default"/>
        <w:ind w:left="2124" w:hanging="2124"/>
        <w:rPr>
          <w:b/>
          <w:bCs/>
          <w:color w:val="000000" w:themeColor="text1"/>
          <w:sz w:val="23"/>
          <w:szCs w:val="23"/>
        </w:rPr>
      </w:pPr>
      <w:proofErr w:type="gramStart"/>
      <w:r w:rsidRPr="75859D10">
        <w:rPr>
          <w:b/>
          <w:bCs/>
          <w:color w:val="000000" w:themeColor="text1"/>
          <w:sz w:val="23"/>
          <w:szCs w:val="23"/>
        </w:rPr>
        <w:t xml:space="preserve">Kart:   </w:t>
      </w:r>
      <w:proofErr w:type="gramEnd"/>
      <w:r>
        <w:tab/>
      </w:r>
      <w:r w:rsidR="001F25F1">
        <w:rPr>
          <w:color w:val="000000" w:themeColor="text1"/>
          <w:sz w:val="23"/>
          <w:szCs w:val="23"/>
        </w:rPr>
        <w:t>Arendal idrettspark</w:t>
      </w:r>
      <w:r w:rsidR="00983B3E" w:rsidRPr="75859D10">
        <w:rPr>
          <w:color w:val="000000" w:themeColor="text1"/>
          <w:sz w:val="23"/>
          <w:szCs w:val="23"/>
        </w:rPr>
        <w:t xml:space="preserve">, </w:t>
      </w:r>
      <w:r w:rsidR="00376EF5" w:rsidRPr="75859D10">
        <w:rPr>
          <w:color w:val="000000" w:themeColor="text1"/>
          <w:sz w:val="23"/>
          <w:szCs w:val="23"/>
        </w:rPr>
        <w:t>utgitt</w:t>
      </w:r>
      <w:r w:rsidR="00983B3E" w:rsidRPr="75859D10">
        <w:rPr>
          <w:color w:val="000000" w:themeColor="text1"/>
          <w:sz w:val="23"/>
          <w:szCs w:val="23"/>
        </w:rPr>
        <w:t xml:space="preserve"> 20</w:t>
      </w:r>
      <w:r w:rsidR="001F25F1">
        <w:rPr>
          <w:color w:val="000000" w:themeColor="text1"/>
          <w:sz w:val="23"/>
          <w:szCs w:val="23"/>
        </w:rPr>
        <w:t>20</w:t>
      </w:r>
      <w:r w:rsidR="005C6699" w:rsidRPr="75859D10">
        <w:rPr>
          <w:color w:val="000000" w:themeColor="text1"/>
          <w:sz w:val="23"/>
          <w:szCs w:val="23"/>
        </w:rPr>
        <w:t>,</w:t>
      </w:r>
      <w:r w:rsidR="00983B3E" w:rsidRPr="75859D10">
        <w:rPr>
          <w:color w:val="000000" w:themeColor="text1"/>
          <w:sz w:val="23"/>
          <w:szCs w:val="23"/>
        </w:rPr>
        <w:t xml:space="preserve"> målestokk 1:</w:t>
      </w:r>
      <w:r w:rsidR="001F25F1">
        <w:rPr>
          <w:color w:val="000000" w:themeColor="text1"/>
          <w:sz w:val="23"/>
          <w:szCs w:val="23"/>
        </w:rPr>
        <w:t>40</w:t>
      </w:r>
      <w:r w:rsidR="005C6699" w:rsidRPr="75859D10">
        <w:rPr>
          <w:color w:val="000000" w:themeColor="text1"/>
          <w:sz w:val="23"/>
          <w:szCs w:val="23"/>
        </w:rPr>
        <w:t>00.</w:t>
      </w:r>
    </w:p>
    <w:p w14:paraId="0FEAC6E8" w14:textId="77777777" w:rsidR="00983B3E" w:rsidRDefault="00983B3E" w:rsidP="75859D10">
      <w:pPr>
        <w:spacing w:after="0"/>
        <w:ind w:left="2124" w:hanging="2124"/>
        <w:rPr>
          <w:sz w:val="12"/>
          <w:szCs w:val="12"/>
        </w:rPr>
      </w:pPr>
    </w:p>
    <w:p w14:paraId="3CDD7EA2" w14:textId="77777777" w:rsidR="001D6391" w:rsidRPr="009A37AF" w:rsidRDefault="00B35F4D" w:rsidP="001F25F1">
      <w:pPr>
        <w:spacing w:after="0"/>
        <w:ind w:left="2124" w:hanging="2124"/>
        <w:rPr>
          <w:rFonts w:ascii="Times New Roman" w:eastAsia="Times New Roman" w:hAnsi="Times New Roman" w:cs="Times New Roman"/>
        </w:rPr>
      </w:pPr>
      <w:r w:rsidRPr="75859D10">
        <w:rPr>
          <w:rFonts w:ascii="Times New Roman" w:eastAsia="Times New Roman" w:hAnsi="Times New Roman" w:cs="Times New Roman"/>
          <w:b/>
          <w:bCs/>
        </w:rPr>
        <w:t xml:space="preserve">Terreng: </w:t>
      </w:r>
      <w:r w:rsidRPr="00B35F4D">
        <w:rPr>
          <w:b/>
        </w:rPr>
        <w:tab/>
      </w:r>
      <w:r w:rsidR="001D6391" w:rsidRPr="75859D10">
        <w:rPr>
          <w:rFonts w:ascii="Times New Roman" w:eastAsia="Times New Roman" w:hAnsi="Times New Roman" w:cs="Times New Roman"/>
        </w:rPr>
        <w:t>Småkupert,</w:t>
      </w:r>
      <w:r w:rsidR="001F25F1">
        <w:rPr>
          <w:rFonts w:ascii="Times New Roman" w:eastAsia="Times New Roman" w:hAnsi="Times New Roman" w:cs="Times New Roman"/>
        </w:rPr>
        <w:t xml:space="preserve"> variert vegetasjon og </w:t>
      </w:r>
      <w:r w:rsidR="006F2F38">
        <w:rPr>
          <w:rFonts w:ascii="Times New Roman" w:eastAsia="Times New Roman" w:hAnsi="Times New Roman" w:cs="Times New Roman"/>
        </w:rPr>
        <w:t xml:space="preserve">mye stier. Byggefelt og veier </w:t>
      </w:r>
      <w:proofErr w:type="spellStart"/>
      <w:r w:rsidR="006F2F38">
        <w:rPr>
          <w:rFonts w:ascii="Times New Roman" w:eastAsia="Times New Roman" w:hAnsi="Times New Roman" w:cs="Times New Roman"/>
        </w:rPr>
        <w:t>ifm</w:t>
      </w:r>
      <w:proofErr w:type="spellEnd"/>
      <w:r w:rsidR="006F2F38">
        <w:rPr>
          <w:rFonts w:ascii="Times New Roman" w:eastAsia="Times New Roman" w:hAnsi="Times New Roman" w:cs="Times New Roman"/>
        </w:rPr>
        <w:t xml:space="preserve"> skole og idrettspark.</w:t>
      </w:r>
    </w:p>
    <w:p w14:paraId="184FEA37" w14:textId="77777777" w:rsidR="75859D10" w:rsidRDefault="75859D10" w:rsidP="75859D10">
      <w:pPr>
        <w:spacing w:after="0"/>
        <w:ind w:left="708"/>
        <w:rPr>
          <w:sz w:val="12"/>
          <w:szCs w:val="12"/>
        </w:rPr>
      </w:pPr>
    </w:p>
    <w:p w14:paraId="4CD8FFE5" w14:textId="235799BD" w:rsidR="42A85AFB" w:rsidRDefault="75859D10" w:rsidP="75859D10">
      <w:pPr>
        <w:spacing w:after="0"/>
        <w:ind w:left="2124" w:hanging="2124"/>
        <w:rPr>
          <w:rFonts w:ascii="Times New Roman" w:eastAsia="Times New Roman" w:hAnsi="Times New Roman" w:cs="Times New Roman"/>
        </w:rPr>
      </w:pPr>
      <w:r w:rsidRPr="75859D10">
        <w:rPr>
          <w:rFonts w:ascii="Times New Roman" w:eastAsia="Times New Roman" w:hAnsi="Times New Roman" w:cs="Times New Roman"/>
          <w:b/>
          <w:bCs/>
        </w:rPr>
        <w:t xml:space="preserve">Oppvarming: </w:t>
      </w:r>
      <w:r w:rsidR="006F2F38">
        <w:rPr>
          <w:rFonts w:ascii="Times New Roman" w:eastAsia="Times New Roman" w:hAnsi="Times New Roman" w:cs="Times New Roman"/>
          <w:b/>
          <w:bCs/>
        </w:rPr>
        <w:tab/>
      </w:r>
      <w:r w:rsidR="006F2F38">
        <w:rPr>
          <w:rFonts w:ascii="Times New Roman" w:eastAsia="Times New Roman" w:hAnsi="Times New Roman" w:cs="Times New Roman"/>
        </w:rPr>
        <w:t>Oppvarming rundt skolen.</w:t>
      </w:r>
    </w:p>
    <w:p w14:paraId="72B1A459" w14:textId="23FAEF7B" w:rsidR="00830067" w:rsidRDefault="00830067" w:rsidP="75859D10">
      <w:pPr>
        <w:spacing w:after="0"/>
        <w:ind w:left="2124" w:hanging="2124"/>
        <w:rPr>
          <w:rFonts w:ascii="Times New Roman" w:eastAsia="Times New Roman" w:hAnsi="Times New Roman" w:cs="Times New Roman"/>
        </w:rPr>
      </w:pPr>
    </w:p>
    <w:p w14:paraId="6CC212FA" w14:textId="6C5F0418" w:rsidR="00830067" w:rsidRDefault="00830067" w:rsidP="75859D10">
      <w:pPr>
        <w:spacing w:after="0"/>
        <w:ind w:left="2124" w:hanging="2124"/>
        <w:rPr>
          <w:rFonts w:ascii="Times New Roman" w:eastAsia="Times New Roman" w:hAnsi="Times New Roman" w:cs="Times New Roman"/>
        </w:rPr>
      </w:pPr>
    </w:p>
    <w:p w14:paraId="142CEF8D" w14:textId="77777777" w:rsidR="00830067" w:rsidRDefault="00830067" w:rsidP="75859D10">
      <w:pPr>
        <w:spacing w:after="0"/>
        <w:ind w:left="2124" w:hanging="2124"/>
        <w:rPr>
          <w:rFonts w:ascii="Times New Roman" w:eastAsia="Times New Roman" w:hAnsi="Times New Roman" w:cs="Times New Roman"/>
        </w:rPr>
      </w:pPr>
    </w:p>
    <w:p w14:paraId="3BDDCBB5" w14:textId="77777777" w:rsidR="75859D10" w:rsidRDefault="75859D10" w:rsidP="75859D10">
      <w:pPr>
        <w:spacing w:after="0"/>
        <w:ind w:left="708"/>
        <w:rPr>
          <w:rFonts w:ascii="Times New Roman" w:eastAsia="Times New Roman" w:hAnsi="Times New Roman" w:cs="Times New Roman"/>
          <w:sz w:val="12"/>
          <w:szCs w:val="12"/>
        </w:rPr>
      </w:pPr>
    </w:p>
    <w:p w14:paraId="46DCBE96" w14:textId="77777777" w:rsidR="75859D10" w:rsidRDefault="75859D10" w:rsidP="75859D10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75859D10">
        <w:rPr>
          <w:rFonts w:ascii="Times New Roman" w:eastAsia="Times New Roman" w:hAnsi="Times New Roman" w:cs="Times New Roman"/>
          <w:b/>
          <w:bCs/>
        </w:rPr>
        <w:lastRenderedPageBreak/>
        <w:t>Klasser og løyper:</w:t>
      </w:r>
    </w:p>
    <w:tbl>
      <w:tblPr>
        <w:tblStyle w:val="Tabellrutenett"/>
        <w:tblW w:w="6525" w:type="dxa"/>
        <w:tblLook w:val="04A0" w:firstRow="1" w:lastRow="0" w:firstColumn="1" w:lastColumn="0" w:noHBand="0" w:noVBand="1"/>
      </w:tblPr>
      <w:tblGrid>
        <w:gridCol w:w="1260"/>
        <w:gridCol w:w="990"/>
        <w:gridCol w:w="2460"/>
        <w:gridCol w:w="1815"/>
      </w:tblGrid>
      <w:tr w:rsidR="00A55BF4" w14:paraId="3E876250" w14:textId="77777777" w:rsidTr="75859D10">
        <w:tc>
          <w:tcPr>
            <w:tcW w:w="1260" w:type="dxa"/>
          </w:tcPr>
          <w:p w14:paraId="1D88668C" w14:textId="77777777" w:rsidR="00A55BF4" w:rsidRPr="00A55BF4" w:rsidRDefault="75859D10" w:rsidP="75859D10">
            <w:pPr>
              <w:spacing w:after="200" w:line="276" w:lineRule="auto"/>
              <w:jc w:val="both"/>
              <w:rPr>
                <w:b/>
                <w:bCs/>
              </w:rPr>
            </w:pPr>
            <w:r w:rsidRPr="75859D10">
              <w:rPr>
                <w:b/>
                <w:bCs/>
              </w:rPr>
              <w:t>Løyper:</w:t>
            </w:r>
          </w:p>
        </w:tc>
        <w:tc>
          <w:tcPr>
            <w:tcW w:w="990" w:type="dxa"/>
          </w:tcPr>
          <w:p w14:paraId="14D2CB79" w14:textId="77777777" w:rsidR="00A55BF4" w:rsidRPr="00A55BF4" w:rsidRDefault="75859D10" w:rsidP="75859D10">
            <w:pPr>
              <w:jc w:val="both"/>
              <w:rPr>
                <w:b/>
                <w:bCs/>
              </w:rPr>
            </w:pPr>
            <w:r w:rsidRPr="75859D10">
              <w:rPr>
                <w:b/>
                <w:bCs/>
              </w:rPr>
              <w:t>Nivå:</w:t>
            </w:r>
          </w:p>
        </w:tc>
        <w:tc>
          <w:tcPr>
            <w:tcW w:w="2460" w:type="dxa"/>
          </w:tcPr>
          <w:p w14:paraId="75D4A6CA" w14:textId="77777777" w:rsidR="3AD14EC1" w:rsidRDefault="75859D10" w:rsidP="75859D10">
            <w:pPr>
              <w:jc w:val="both"/>
              <w:rPr>
                <w:b/>
                <w:bCs/>
              </w:rPr>
            </w:pPr>
            <w:r w:rsidRPr="75859D10">
              <w:rPr>
                <w:b/>
                <w:bCs/>
              </w:rPr>
              <w:t>Klasser:</w:t>
            </w:r>
          </w:p>
        </w:tc>
        <w:tc>
          <w:tcPr>
            <w:tcW w:w="1815" w:type="dxa"/>
          </w:tcPr>
          <w:p w14:paraId="7A0F784F" w14:textId="77777777" w:rsidR="00A55BF4" w:rsidRPr="00A55BF4" w:rsidRDefault="75859D10" w:rsidP="75859D10">
            <w:pPr>
              <w:jc w:val="both"/>
              <w:rPr>
                <w:b/>
                <w:bCs/>
              </w:rPr>
            </w:pPr>
            <w:r w:rsidRPr="75859D10">
              <w:rPr>
                <w:b/>
                <w:bCs/>
              </w:rPr>
              <w:t>Løypelengde:</w:t>
            </w:r>
          </w:p>
        </w:tc>
      </w:tr>
      <w:tr w:rsidR="3AD14EC1" w14:paraId="1E4307BB" w14:textId="77777777" w:rsidTr="75859D10">
        <w:tc>
          <w:tcPr>
            <w:tcW w:w="1260" w:type="dxa"/>
          </w:tcPr>
          <w:p w14:paraId="6AD37B64" w14:textId="77777777" w:rsidR="3AD14EC1" w:rsidRDefault="75859D10" w:rsidP="75859D10">
            <w:pPr>
              <w:jc w:val="both"/>
            </w:pPr>
            <w:r w:rsidRPr="75859D10">
              <w:t>1</w:t>
            </w:r>
          </w:p>
        </w:tc>
        <w:tc>
          <w:tcPr>
            <w:tcW w:w="990" w:type="dxa"/>
          </w:tcPr>
          <w:p w14:paraId="4E318D7C" w14:textId="77777777" w:rsidR="3AD14EC1" w:rsidRDefault="75859D10" w:rsidP="75859D10">
            <w:pPr>
              <w:jc w:val="both"/>
              <w:rPr>
                <w:rFonts w:eastAsia="Myriad Pro" w:cs="Myriad Pro"/>
                <w:color w:val="000000" w:themeColor="text1"/>
              </w:rPr>
            </w:pPr>
            <w:r w:rsidRPr="75859D10">
              <w:rPr>
                <w:rFonts w:eastAsia="Myriad Pro" w:cs="Myriad Pro"/>
                <w:color w:val="000000" w:themeColor="text1"/>
              </w:rPr>
              <w:t xml:space="preserve">N </w:t>
            </w:r>
          </w:p>
        </w:tc>
        <w:tc>
          <w:tcPr>
            <w:tcW w:w="2460" w:type="dxa"/>
          </w:tcPr>
          <w:p w14:paraId="5E0DA616" w14:textId="77777777" w:rsidR="3AD14EC1" w:rsidRDefault="75859D10" w:rsidP="75859D10">
            <w:pPr>
              <w:spacing w:line="276" w:lineRule="auto"/>
              <w:jc w:val="both"/>
            </w:pPr>
            <w:r w:rsidRPr="75859D10">
              <w:t>D1 og H1</w:t>
            </w:r>
            <w:r w:rsidR="006F2F38">
              <w:t xml:space="preserve"> +N åpen</w:t>
            </w:r>
          </w:p>
        </w:tc>
        <w:tc>
          <w:tcPr>
            <w:tcW w:w="1815" w:type="dxa"/>
          </w:tcPr>
          <w:p w14:paraId="4CA9843D" w14:textId="5402A8E7" w:rsidR="3AD14EC1" w:rsidRDefault="006F2F38" w:rsidP="75859D10">
            <w:pPr>
              <w:jc w:val="both"/>
            </w:pPr>
            <w:proofErr w:type="spellStart"/>
            <w:r>
              <w:t>Ca</w:t>
            </w:r>
            <w:proofErr w:type="spellEnd"/>
            <w:r>
              <w:t xml:space="preserve"> 1,</w:t>
            </w:r>
            <w:r w:rsidR="00830067">
              <w:t>2</w:t>
            </w:r>
            <w:r w:rsidR="75859D10" w:rsidRPr="75859D10">
              <w:t xml:space="preserve"> km</w:t>
            </w:r>
          </w:p>
        </w:tc>
      </w:tr>
      <w:tr w:rsidR="3AD14EC1" w14:paraId="0AEB89B1" w14:textId="77777777" w:rsidTr="75859D10">
        <w:tc>
          <w:tcPr>
            <w:tcW w:w="1260" w:type="dxa"/>
          </w:tcPr>
          <w:p w14:paraId="0C8C562C" w14:textId="77777777" w:rsidR="3AD14EC1" w:rsidRDefault="75859D10" w:rsidP="75859D10">
            <w:pPr>
              <w:spacing w:line="276" w:lineRule="auto"/>
              <w:jc w:val="both"/>
            </w:pPr>
            <w:r w:rsidRPr="75859D10">
              <w:t>2</w:t>
            </w:r>
          </w:p>
        </w:tc>
        <w:tc>
          <w:tcPr>
            <w:tcW w:w="990" w:type="dxa"/>
          </w:tcPr>
          <w:p w14:paraId="7ED2832A" w14:textId="77777777" w:rsidR="3AD14EC1" w:rsidRDefault="75859D10" w:rsidP="75859D10">
            <w:pPr>
              <w:spacing w:line="276" w:lineRule="auto"/>
              <w:jc w:val="both"/>
              <w:rPr>
                <w:rFonts w:eastAsia="Myriad Pro" w:cs="Myriad Pro"/>
                <w:color w:val="000000" w:themeColor="text1"/>
              </w:rPr>
            </w:pPr>
            <w:r w:rsidRPr="75859D10">
              <w:rPr>
                <w:rFonts w:eastAsia="Myriad Pro" w:cs="Myriad Pro"/>
                <w:color w:val="000000" w:themeColor="text1"/>
              </w:rPr>
              <w:t>C</w:t>
            </w:r>
          </w:p>
        </w:tc>
        <w:tc>
          <w:tcPr>
            <w:tcW w:w="2460" w:type="dxa"/>
          </w:tcPr>
          <w:p w14:paraId="6CFED066" w14:textId="77777777" w:rsidR="3AD14EC1" w:rsidRDefault="75859D10" w:rsidP="75859D10">
            <w:pPr>
              <w:spacing w:line="276" w:lineRule="auto"/>
              <w:jc w:val="both"/>
            </w:pPr>
            <w:r w:rsidRPr="75859D10">
              <w:t>D2 og H2</w:t>
            </w:r>
          </w:p>
        </w:tc>
        <w:tc>
          <w:tcPr>
            <w:tcW w:w="1815" w:type="dxa"/>
          </w:tcPr>
          <w:p w14:paraId="068DD9DC" w14:textId="302890C3" w:rsidR="3AD14EC1" w:rsidRDefault="006F2F38" w:rsidP="75859D10">
            <w:pPr>
              <w:jc w:val="both"/>
            </w:pPr>
            <w:proofErr w:type="spellStart"/>
            <w:r>
              <w:t>Ca</w:t>
            </w:r>
            <w:proofErr w:type="spellEnd"/>
            <w:r>
              <w:t xml:space="preserve"> </w:t>
            </w:r>
            <w:r w:rsidR="00830067">
              <w:t>2,0</w:t>
            </w:r>
            <w:r w:rsidR="75859D10" w:rsidRPr="75859D10">
              <w:t xml:space="preserve"> km</w:t>
            </w:r>
          </w:p>
        </w:tc>
      </w:tr>
      <w:tr w:rsidR="00A55BF4" w14:paraId="288923D6" w14:textId="77777777" w:rsidTr="75859D10">
        <w:tc>
          <w:tcPr>
            <w:tcW w:w="1260" w:type="dxa"/>
          </w:tcPr>
          <w:p w14:paraId="090E0AB2" w14:textId="77777777" w:rsidR="00A55BF4" w:rsidRDefault="75859D10" w:rsidP="75859D10">
            <w:pPr>
              <w:spacing w:line="276" w:lineRule="auto"/>
              <w:jc w:val="both"/>
            </w:pPr>
            <w:r w:rsidRPr="75859D10">
              <w:t>3</w:t>
            </w:r>
          </w:p>
        </w:tc>
        <w:tc>
          <w:tcPr>
            <w:tcW w:w="990" w:type="dxa"/>
          </w:tcPr>
          <w:p w14:paraId="7ABCF566" w14:textId="77777777" w:rsidR="00A55BF4" w:rsidRDefault="75859D10" w:rsidP="75859D10">
            <w:pPr>
              <w:spacing w:line="276" w:lineRule="auto"/>
              <w:jc w:val="both"/>
            </w:pPr>
            <w:r w:rsidRPr="75859D10">
              <w:t>B</w:t>
            </w:r>
          </w:p>
        </w:tc>
        <w:tc>
          <w:tcPr>
            <w:tcW w:w="2460" w:type="dxa"/>
          </w:tcPr>
          <w:p w14:paraId="3E1F46BC" w14:textId="77777777" w:rsidR="3AD14EC1" w:rsidRDefault="75859D10" w:rsidP="75859D10">
            <w:pPr>
              <w:spacing w:line="276" w:lineRule="auto"/>
              <w:jc w:val="both"/>
            </w:pPr>
            <w:r w:rsidRPr="75859D10">
              <w:t>D3 og H3</w:t>
            </w:r>
          </w:p>
        </w:tc>
        <w:tc>
          <w:tcPr>
            <w:tcW w:w="1815" w:type="dxa"/>
          </w:tcPr>
          <w:p w14:paraId="50E97DBA" w14:textId="6A55BE1B" w:rsidR="00A55BF4" w:rsidRDefault="006F2F38" w:rsidP="75859D10">
            <w:pPr>
              <w:jc w:val="both"/>
            </w:pPr>
            <w:proofErr w:type="spellStart"/>
            <w:r>
              <w:t>Ca</w:t>
            </w:r>
            <w:proofErr w:type="spellEnd"/>
            <w:r>
              <w:t xml:space="preserve"> 2,</w:t>
            </w:r>
            <w:r w:rsidR="00830067">
              <w:t>5</w:t>
            </w:r>
            <w:r w:rsidR="75859D10" w:rsidRPr="75859D10">
              <w:t xml:space="preserve"> km</w:t>
            </w:r>
          </w:p>
        </w:tc>
      </w:tr>
      <w:tr w:rsidR="00A55BF4" w14:paraId="058AE370" w14:textId="77777777" w:rsidTr="75859D10">
        <w:tc>
          <w:tcPr>
            <w:tcW w:w="1260" w:type="dxa"/>
          </w:tcPr>
          <w:p w14:paraId="3030855C" w14:textId="77777777" w:rsidR="00A55BF4" w:rsidRDefault="75859D10" w:rsidP="75859D10">
            <w:pPr>
              <w:spacing w:line="276" w:lineRule="auto"/>
              <w:jc w:val="both"/>
            </w:pPr>
            <w:r w:rsidRPr="75859D10">
              <w:t>4</w:t>
            </w:r>
          </w:p>
        </w:tc>
        <w:tc>
          <w:tcPr>
            <w:tcW w:w="990" w:type="dxa"/>
          </w:tcPr>
          <w:p w14:paraId="5078F23D" w14:textId="77777777" w:rsidR="00A55BF4" w:rsidRDefault="006F2F38" w:rsidP="75859D10">
            <w:pPr>
              <w:jc w:val="both"/>
            </w:pPr>
            <w:r>
              <w:t>A</w:t>
            </w:r>
          </w:p>
        </w:tc>
        <w:tc>
          <w:tcPr>
            <w:tcW w:w="2460" w:type="dxa"/>
          </w:tcPr>
          <w:p w14:paraId="4AF1E381" w14:textId="77777777" w:rsidR="3AD14EC1" w:rsidRDefault="75859D10" w:rsidP="75859D10">
            <w:pPr>
              <w:spacing w:line="276" w:lineRule="auto"/>
              <w:jc w:val="both"/>
            </w:pPr>
            <w:r w:rsidRPr="75859D10">
              <w:t>D4</w:t>
            </w:r>
            <w:r w:rsidR="006F2F38">
              <w:t>/D5</w:t>
            </w:r>
            <w:r w:rsidRPr="75859D10">
              <w:t xml:space="preserve"> og H4</w:t>
            </w:r>
            <w:r w:rsidR="006F2F38">
              <w:t>/D5</w:t>
            </w:r>
          </w:p>
        </w:tc>
        <w:tc>
          <w:tcPr>
            <w:tcW w:w="1815" w:type="dxa"/>
          </w:tcPr>
          <w:p w14:paraId="3CB1A16F" w14:textId="00D8FA38" w:rsidR="00A55BF4" w:rsidRDefault="006F2F38" w:rsidP="75859D10">
            <w:pPr>
              <w:jc w:val="both"/>
            </w:pPr>
            <w:proofErr w:type="spellStart"/>
            <w:r>
              <w:t>Ca</w:t>
            </w:r>
            <w:proofErr w:type="spellEnd"/>
            <w:r>
              <w:t xml:space="preserve"> 2,</w:t>
            </w:r>
            <w:r w:rsidR="00830067">
              <w:t>9</w:t>
            </w:r>
            <w:r w:rsidR="75859D10" w:rsidRPr="75859D10">
              <w:t xml:space="preserve"> km</w:t>
            </w:r>
          </w:p>
        </w:tc>
      </w:tr>
      <w:tr w:rsidR="00A55BF4" w14:paraId="0EB3AE06" w14:textId="77777777" w:rsidTr="75859D10">
        <w:tc>
          <w:tcPr>
            <w:tcW w:w="1260" w:type="dxa"/>
          </w:tcPr>
          <w:p w14:paraId="3C43F76F" w14:textId="77777777" w:rsidR="00A55BF4" w:rsidRDefault="00A55BF4" w:rsidP="75859D10">
            <w:pPr>
              <w:spacing w:line="276" w:lineRule="auto"/>
              <w:jc w:val="both"/>
            </w:pPr>
          </w:p>
        </w:tc>
        <w:tc>
          <w:tcPr>
            <w:tcW w:w="990" w:type="dxa"/>
          </w:tcPr>
          <w:p w14:paraId="16783C90" w14:textId="77777777" w:rsidR="00A55BF4" w:rsidRDefault="00A55BF4" w:rsidP="75859D10">
            <w:pPr>
              <w:jc w:val="both"/>
            </w:pPr>
          </w:p>
        </w:tc>
        <w:tc>
          <w:tcPr>
            <w:tcW w:w="2460" w:type="dxa"/>
          </w:tcPr>
          <w:p w14:paraId="1DB80E9F" w14:textId="77777777" w:rsidR="3AD14EC1" w:rsidRDefault="3AD14EC1" w:rsidP="75859D10">
            <w:pPr>
              <w:spacing w:line="276" w:lineRule="auto"/>
              <w:jc w:val="both"/>
            </w:pPr>
          </w:p>
        </w:tc>
        <w:tc>
          <w:tcPr>
            <w:tcW w:w="1815" w:type="dxa"/>
          </w:tcPr>
          <w:p w14:paraId="3915A6FB" w14:textId="77777777" w:rsidR="00A55BF4" w:rsidRDefault="00A55BF4" w:rsidP="75859D10">
            <w:pPr>
              <w:jc w:val="both"/>
            </w:pPr>
          </w:p>
        </w:tc>
      </w:tr>
    </w:tbl>
    <w:p w14:paraId="1E27D08F" w14:textId="77777777" w:rsidR="00A55BF4" w:rsidRPr="0008348D" w:rsidRDefault="75859D10" w:rsidP="75859D10">
      <w:pPr>
        <w:spacing w:after="0"/>
      </w:pPr>
      <w:r>
        <w:t xml:space="preserve"> </w:t>
      </w:r>
      <w:r w:rsidRPr="75859D10">
        <w:rPr>
          <w:b/>
          <w:bCs/>
        </w:rPr>
        <w:t>Det tas forbehold om justering av løypelengder og klasser</w:t>
      </w:r>
    </w:p>
    <w:p w14:paraId="7878B026" w14:textId="77777777" w:rsidR="42A85AFB" w:rsidRDefault="42A85AFB" w:rsidP="75859D10">
      <w:pPr>
        <w:spacing w:after="0"/>
        <w:rPr>
          <w:sz w:val="16"/>
          <w:szCs w:val="16"/>
        </w:rPr>
      </w:pPr>
    </w:p>
    <w:p w14:paraId="490A9678" w14:textId="77777777" w:rsidR="75859D10" w:rsidRDefault="75859D10" w:rsidP="75859D10">
      <w:pPr>
        <w:spacing w:after="0"/>
        <w:rPr>
          <w:sz w:val="16"/>
          <w:szCs w:val="16"/>
        </w:rPr>
      </w:pPr>
    </w:p>
    <w:p w14:paraId="363B4C64" w14:textId="5318EF9E" w:rsidR="75859D10" w:rsidRPr="009E57D7" w:rsidRDefault="009E57D7" w:rsidP="009E57D7">
      <w:pPr>
        <w:spacing w:after="0"/>
        <w:ind w:left="2124" w:hanging="2124"/>
        <w:rPr>
          <w:sz w:val="16"/>
          <w:szCs w:val="16"/>
        </w:rPr>
      </w:pPr>
      <w:r>
        <w:rPr>
          <w:b/>
        </w:rPr>
        <w:t>Løypene:</w:t>
      </w:r>
      <w:r>
        <w:rPr>
          <w:b/>
        </w:rPr>
        <w:tab/>
      </w:r>
      <w:r w:rsidRPr="009E57D7">
        <w:t>På grunn av terreng og beliggenhet har vi valgt å avvikle fra normal forventet bestetid, som er kommer til å bli noe høyere enn i normal sprint. Løypene er en mellomting mellom normal sprint og mellom-distanse. Vi ønsker derfor velkommen til en lang sprint som innbyr både på terreng og sprint i bebygde områder.</w:t>
      </w:r>
    </w:p>
    <w:p w14:paraId="1BEE6728" w14:textId="77777777" w:rsidR="75859D10" w:rsidRDefault="75859D10" w:rsidP="75859D10">
      <w:pPr>
        <w:spacing w:after="0"/>
        <w:rPr>
          <w:sz w:val="16"/>
          <w:szCs w:val="16"/>
        </w:rPr>
      </w:pPr>
    </w:p>
    <w:p w14:paraId="23F8204E" w14:textId="77777777" w:rsidR="75859D10" w:rsidRDefault="75859D10" w:rsidP="75859D10">
      <w:pPr>
        <w:spacing w:after="0"/>
        <w:rPr>
          <w:sz w:val="16"/>
          <w:szCs w:val="16"/>
        </w:rPr>
      </w:pPr>
    </w:p>
    <w:p w14:paraId="00FC21B6" w14:textId="77777777" w:rsidR="75859D10" w:rsidRDefault="75859D10" w:rsidP="75859D10">
      <w:pPr>
        <w:spacing w:after="0"/>
        <w:rPr>
          <w:sz w:val="16"/>
          <w:szCs w:val="16"/>
        </w:rPr>
      </w:pPr>
    </w:p>
    <w:p w14:paraId="63A600A2" w14:textId="77777777" w:rsidR="00FF548E" w:rsidRDefault="00A55BF4" w:rsidP="00007E96">
      <w:pPr>
        <w:spacing w:after="0"/>
      </w:pPr>
      <w:proofErr w:type="spellStart"/>
      <w:r w:rsidRPr="00A55BF4">
        <w:rPr>
          <w:b/>
        </w:rPr>
        <w:t>Poststempling</w:t>
      </w:r>
      <w:proofErr w:type="spellEnd"/>
      <w:r w:rsidRPr="00A55BF4">
        <w:rPr>
          <w:b/>
        </w:rPr>
        <w:t>:</w:t>
      </w:r>
      <w:r>
        <w:t xml:space="preserve"> </w:t>
      </w:r>
      <w:r>
        <w:tab/>
        <w:t>Det vil bli brukt EKT stemplingsbukker.</w:t>
      </w:r>
    </w:p>
    <w:p w14:paraId="7273258F" w14:textId="77777777" w:rsidR="0008348D" w:rsidRPr="0008348D" w:rsidRDefault="0008348D" w:rsidP="75859D10">
      <w:pPr>
        <w:spacing w:after="0"/>
        <w:rPr>
          <w:sz w:val="16"/>
          <w:szCs w:val="16"/>
        </w:rPr>
      </w:pPr>
    </w:p>
    <w:p w14:paraId="4674DB08" w14:textId="77777777" w:rsidR="00007E96" w:rsidRDefault="00007E96" w:rsidP="00597342">
      <w:pPr>
        <w:spacing w:after="0"/>
        <w:ind w:left="2124" w:hanging="2124"/>
      </w:pPr>
      <w:r w:rsidRPr="42A85AFB">
        <w:rPr>
          <w:b/>
          <w:bCs/>
        </w:rPr>
        <w:t xml:space="preserve">Startkontingent: </w:t>
      </w:r>
      <w:r w:rsidRPr="00007E96">
        <w:tab/>
      </w:r>
      <w:r w:rsidR="00597342" w:rsidRPr="00597342">
        <w:t xml:space="preserve">Kr </w:t>
      </w:r>
      <w:r w:rsidR="00D50776">
        <w:t>5</w:t>
      </w:r>
      <w:r w:rsidR="00597342" w:rsidRPr="00597342">
        <w:t xml:space="preserve">0,00 for løpere tom 16 år, kr </w:t>
      </w:r>
      <w:r w:rsidR="00D50776">
        <w:t>9</w:t>
      </w:r>
      <w:r w:rsidR="00597342" w:rsidRPr="00597342">
        <w:t>0,00 for løpere f</w:t>
      </w:r>
      <w:r w:rsidR="0060496D">
        <w:t>.</w:t>
      </w:r>
      <w:r w:rsidR="00597342" w:rsidRPr="00597342">
        <w:t>o</w:t>
      </w:r>
      <w:r w:rsidR="0060496D">
        <w:t>.</w:t>
      </w:r>
      <w:r w:rsidR="00597342" w:rsidRPr="00597342">
        <w:t xml:space="preserve">m 17 år. </w:t>
      </w:r>
    </w:p>
    <w:p w14:paraId="0C0393F5" w14:textId="77777777" w:rsidR="00007E96" w:rsidRDefault="75859D10" w:rsidP="42A85AFB">
      <w:pPr>
        <w:spacing w:after="0"/>
      </w:pPr>
      <w:r>
        <w:t xml:space="preserve">                       </w:t>
      </w:r>
      <w:r w:rsidR="006F2F38">
        <w:tab/>
      </w:r>
      <w:r w:rsidR="006F2F38">
        <w:tab/>
      </w:r>
      <w:proofErr w:type="spellStart"/>
      <w:r>
        <w:t>Brikkeleie</w:t>
      </w:r>
      <w:proofErr w:type="spellEnd"/>
      <w:r>
        <w:t xml:space="preserve"> kr </w:t>
      </w:r>
      <w:proofErr w:type="gramStart"/>
      <w:r>
        <w:t>20,00,.</w:t>
      </w:r>
      <w:proofErr w:type="gramEnd"/>
      <w:r>
        <w:t xml:space="preserve"> Gratis for nybegynnere.</w:t>
      </w:r>
    </w:p>
    <w:p w14:paraId="004FCD83" w14:textId="77777777" w:rsidR="00597342" w:rsidRPr="0008348D" w:rsidRDefault="00597342" w:rsidP="00597342">
      <w:pPr>
        <w:spacing w:after="0"/>
        <w:rPr>
          <w:sz w:val="16"/>
          <w:szCs w:val="16"/>
        </w:rPr>
      </w:pPr>
    </w:p>
    <w:p w14:paraId="108BD437" w14:textId="77777777" w:rsidR="00D56B90" w:rsidRDefault="562335D8" w:rsidP="006F2F38">
      <w:pPr>
        <w:spacing w:after="0"/>
        <w:ind w:left="2124" w:hanging="2124"/>
      </w:pPr>
      <w:proofErr w:type="gramStart"/>
      <w:r w:rsidRPr="562335D8">
        <w:rPr>
          <w:b/>
          <w:bCs/>
        </w:rPr>
        <w:t xml:space="preserve">Påmelding:   </w:t>
      </w:r>
      <w:proofErr w:type="gramEnd"/>
      <w:r w:rsidRPr="562335D8">
        <w:rPr>
          <w:b/>
          <w:bCs/>
        </w:rPr>
        <w:t xml:space="preserve"> </w:t>
      </w:r>
      <w:r w:rsidR="006F2F38">
        <w:rPr>
          <w:b/>
          <w:bCs/>
        </w:rPr>
        <w:tab/>
      </w:r>
      <w:r w:rsidR="006F2F38">
        <w:t xml:space="preserve">I </w:t>
      </w:r>
      <w:proofErr w:type="spellStart"/>
      <w:r w:rsidR="006F2F38">
        <w:t>Eventor</w:t>
      </w:r>
      <w:proofErr w:type="spellEnd"/>
      <w:r w:rsidR="006F2F38">
        <w:t xml:space="preserve">: </w:t>
      </w:r>
      <w:r>
        <w:t>innen</w:t>
      </w:r>
      <w:r w:rsidR="006F2F38">
        <w:t xml:space="preserve"> tirsdag 8</w:t>
      </w:r>
      <w:r w:rsidR="6695BE86">
        <w:t>.</w:t>
      </w:r>
      <w:r w:rsidR="006F2F38">
        <w:t xml:space="preserve">6 </w:t>
      </w:r>
      <w:r w:rsidR="6695BE86">
        <w:t xml:space="preserve">kl. 20.00.    </w:t>
      </w:r>
    </w:p>
    <w:p w14:paraId="5F58E93E" w14:textId="77777777" w:rsidR="00D56B90" w:rsidRDefault="42A85AFB" w:rsidP="006F2F38">
      <w:pPr>
        <w:spacing w:after="0"/>
        <w:ind w:left="2124"/>
      </w:pPr>
      <w:r>
        <w:t>Påmelding er også mulig på samlingsplass, men vi oppfordrer alle til å melde</w:t>
      </w:r>
      <w:r w:rsidR="006F2F38">
        <w:t xml:space="preserve"> </w:t>
      </w:r>
      <w:r>
        <w:t xml:space="preserve">seg på i </w:t>
      </w:r>
      <w:proofErr w:type="spellStart"/>
      <w:r>
        <w:t>Eventor</w:t>
      </w:r>
      <w:proofErr w:type="spellEnd"/>
      <w:r>
        <w:t>.</w:t>
      </w:r>
      <w:r w:rsidR="00007E96" w:rsidRPr="00007E96">
        <w:rPr>
          <w:b/>
        </w:rPr>
        <w:tab/>
      </w:r>
    </w:p>
    <w:p w14:paraId="70F8DE9F" w14:textId="77777777" w:rsidR="003370EB" w:rsidRPr="00D50776" w:rsidRDefault="00007E96" w:rsidP="75859D10">
      <w:pPr>
        <w:spacing w:after="0"/>
        <w:ind w:left="2124"/>
        <w:rPr>
          <w:sz w:val="16"/>
          <w:szCs w:val="16"/>
        </w:rPr>
      </w:pPr>
      <w:r w:rsidRPr="00007E96">
        <w:rPr>
          <w:color w:val="FF0000"/>
        </w:rPr>
        <w:tab/>
      </w:r>
      <w:r w:rsidRPr="00007E96">
        <w:rPr>
          <w:color w:val="FF0000"/>
        </w:rPr>
        <w:tab/>
      </w:r>
      <w:r w:rsidRPr="00007E96">
        <w:rPr>
          <w:color w:val="FF0000"/>
        </w:rPr>
        <w:tab/>
      </w:r>
      <w:r w:rsidRPr="00007E96">
        <w:rPr>
          <w:color w:val="FF0000"/>
        </w:rPr>
        <w:tab/>
      </w:r>
    </w:p>
    <w:p w14:paraId="168169C8" w14:textId="77777777" w:rsidR="00007E96" w:rsidRPr="00007E96" w:rsidRDefault="00007E96" w:rsidP="00007E96">
      <w:pPr>
        <w:spacing w:after="0"/>
      </w:pPr>
      <w:r w:rsidRPr="03C153BD">
        <w:rPr>
          <w:b/>
          <w:bCs/>
        </w:rPr>
        <w:t xml:space="preserve">Postbeskrivelser: </w:t>
      </w:r>
      <w:r w:rsidRPr="00007E96">
        <w:tab/>
      </w:r>
      <w:r w:rsidR="001E2924">
        <w:t>IOF-symboler p</w:t>
      </w:r>
      <w:r w:rsidRPr="00007E96">
        <w:t>å kartet</w:t>
      </w:r>
      <w:r w:rsidR="001E2924">
        <w:t xml:space="preserve">. </w:t>
      </w:r>
    </w:p>
    <w:p w14:paraId="7DC3E668" w14:textId="77777777" w:rsidR="00007E96" w:rsidRPr="00007E96" w:rsidRDefault="00007E96" w:rsidP="75859D10">
      <w:pPr>
        <w:spacing w:after="0"/>
        <w:ind w:left="2124" w:hanging="2124"/>
        <w:rPr>
          <w:b/>
          <w:bCs/>
          <w:sz w:val="16"/>
          <w:szCs w:val="16"/>
        </w:rPr>
      </w:pPr>
    </w:p>
    <w:p w14:paraId="5F6B324B" w14:textId="77777777" w:rsidR="00384638" w:rsidRDefault="00007E96" w:rsidP="00007E96">
      <w:pPr>
        <w:spacing w:after="0"/>
        <w:ind w:left="2124" w:hanging="2124"/>
      </w:pPr>
      <w:proofErr w:type="gramStart"/>
      <w:r w:rsidRPr="03C153BD">
        <w:rPr>
          <w:b/>
          <w:bCs/>
        </w:rPr>
        <w:t xml:space="preserve">Tidtaking:   </w:t>
      </w:r>
      <w:proofErr w:type="gramEnd"/>
      <w:r w:rsidRPr="03C153BD">
        <w:rPr>
          <w:b/>
          <w:bCs/>
        </w:rPr>
        <w:t xml:space="preserve">    </w:t>
      </w:r>
      <w:r w:rsidRPr="00007E96">
        <w:tab/>
        <w:t xml:space="preserve">EKT – </w:t>
      </w:r>
      <w:proofErr w:type="spellStart"/>
      <w:r w:rsidRPr="00007E96">
        <w:t>Emit</w:t>
      </w:r>
      <w:proofErr w:type="spellEnd"/>
      <w:r w:rsidRPr="00007E96">
        <w:t>. Brikker kan leies</w:t>
      </w:r>
      <w:r w:rsidR="007A4CBD">
        <w:t xml:space="preserve"> for kr. 20,-, gratis for nybegynnere.</w:t>
      </w:r>
    </w:p>
    <w:p w14:paraId="2E7553AB" w14:textId="77777777" w:rsidR="0050524B" w:rsidRDefault="0050524B" w:rsidP="75859D10">
      <w:pPr>
        <w:spacing w:after="0"/>
        <w:ind w:left="2124" w:hanging="2124"/>
        <w:rPr>
          <w:sz w:val="16"/>
          <w:szCs w:val="16"/>
        </w:rPr>
      </w:pPr>
    </w:p>
    <w:p w14:paraId="66179A97" w14:textId="77777777" w:rsidR="0050524B" w:rsidRDefault="0050524B" w:rsidP="00007E96">
      <w:pPr>
        <w:spacing w:after="0"/>
        <w:ind w:left="2124" w:hanging="2124"/>
      </w:pPr>
      <w:proofErr w:type="gramStart"/>
      <w:r w:rsidRPr="03C153BD">
        <w:rPr>
          <w:b/>
          <w:bCs/>
        </w:rPr>
        <w:t xml:space="preserve">Resultater:   </w:t>
      </w:r>
      <w:proofErr w:type="gramEnd"/>
      <w:r w:rsidRPr="03C153BD">
        <w:rPr>
          <w:b/>
          <w:bCs/>
        </w:rPr>
        <w:t xml:space="preserve">  </w:t>
      </w:r>
      <w:r w:rsidR="006F2F38">
        <w:rPr>
          <w:b/>
          <w:bCs/>
        </w:rPr>
        <w:tab/>
      </w:r>
      <w:r w:rsidRPr="75859D10">
        <w:t>Det deles ikke ut lapp med strekktider etter brikkeavlesning.</w:t>
      </w:r>
      <w:r w:rsidRPr="03C153BD">
        <w:rPr>
          <w:b/>
          <w:bCs/>
        </w:rPr>
        <w:t xml:space="preserve"> </w:t>
      </w:r>
      <w:r w:rsidRPr="0050524B">
        <w:t xml:space="preserve">Resultatene blir lagt ut i </w:t>
      </w:r>
      <w:proofErr w:type="spellStart"/>
      <w:r w:rsidRPr="0050524B">
        <w:t>Eventor</w:t>
      </w:r>
      <w:proofErr w:type="spellEnd"/>
      <w:r w:rsidRPr="0050524B">
        <w:t xml:space="preserve"> så snart de er klar</w:t>
      </w:r>
      <w:r>
        <w:t>e</w:t>
      </w:r>
      <w:r w:rsidRPr="0050524B">
        <w:t>.</w:t>
      </w:r>
    </w:p>
    <w:p w14:paraId="32927A08" w14:textId="77777777" w:rsidR="00007E96" w:rsidRPr="00007E96" w:rsidRDefault="00007E96" w:rsidP="75859D10">
      <w:pPr>
        <w:spacing w:after="0"/>
        <w:rPr>
          <w:b/>
          <w:bCs/>
          <w:sz w:val="16"/>
          <w:szCs w:val="16"/>
        </w:rPr>
      </w:pPr>
    </w:p>
    <w:p w14:paraId="38606351" w14:textId="6B22C93D" w:rsidR="00007E96" w:rsidRDefault="00007E96" w:rsidP="006F2F38">
      <w:pPr>
        <w:spacing w:after="0"/>
        <w:ind w:left="2124" w:hanging="2124"/>
      </w:pPr>
      <w:proofErr w:type="gramStart"/>
      <w:r w:rsidRPr="42A85AFB">
        <w:rPr>
          <w:b/>
          <w:bCs/>
        </w:rPr>
        <w:t xml:space="preserve">Premiering:   </w:t>
      </w:r>
      <w:proofErr w:type="gramEnd"/>
      <w:r w:rsidRPr="42A85AFB">
        <w:rPr>
          <w:b/>
          <w:bCs/>
        </w:rPr>
        <w:t xml:space="preserve"> </w:t>
      </w:r>
      <w:r w:rsidRPr="00007E96">
        <w:tab/>
      </w:r>
      <w:r w:rsidR="00361B0E">
        <w:t>Løpet inngår i</w:t>
      </w:r>
      <w:r w:rsidR="006F2F38">
        <w:t xml:space="preserve"> AOK</w:t>
      </w:r>
      <w:r w:rsidR="00361B0E">
        <w:t>-karuselle</w:t>
      </w:r>
      <w:r w:rsidR="006F2F38">
        <w:t>n med premiering som defineres av kretsen</w:t>
      </w:r>
      <w:r w:rsidR="00361B0E">
        <w:t>.</w:t>
      </w:r>
      <w:r w:rsidR="006F2F38">
        <w:t xml:space="preserve"> Det</w:t>
      </w:r>
      <w:r w:rsidR="009E57D7">
        <w:t xml:space="preserve"> er premi</w:t>
      </w:r>
      <w:bookmarkStart w:id="0" w:name="_GoBack"/>
      <w:bookmarkEnd w:id="0"/>
      <w:r w:rsidR="009E57D7">
        <w:t>er til alle under 12 år, som deles ut i målområdet.</w:t>
      </w:r>
    </w:p>
    <w:p w14:paraId="64CEEF2B" w14:textId="77777777" w:rsidR="75859D10" w:rsidRDefault="75859D10" w:rsidP="75859D10">
      <w:pPr>
        <w:spacing w:after="0"/>
        <w:ind w:left="2124" w:hanging="708"/>
        <w:rPr>
          <w:sz w:val="16"/>
          <w:szCs w:val="16"/>
        </w:rPr>
      </w:pPr>
    </w:p>
    <w:p w14:paraId="71BA2F2B" w14:textId="77777777" w:rsidR="75859D10" w:rsidRDefault="75859D10" w:rsidP="006F2F38">
      <w:pPr>
        <w:spacing w:after="0"/>
        <w:rPr>
          <w:sz w:val="16"/>
          <w:szCs w:val="16"/>
        </w:rPr>
      </w:pPr>
    </w:p>
    <w:p w14:paraId="0EB069B4" w14:textId="77777777" w:rsidR="00007E96" w:rsidRPr="00007E96" w:rsidRDefault="00007E96" w:rsidP="03C153BD">
      <w:pPr>
        <w:spacing w:after="0"/>
        <w:rPr>
          <w:b/>
          <w:bCs/>
        </w:rPr>
      </w:pPr>
      <w:proofErr w:type="gramStart"/>
      <w:r w:rsidRPr="03C153BD">
        <w:rPr>
          <w:b/>
          <w:bCs/>
        </w:rPr>
        <w:t xml:space="preserve">Småtroll:   </w:t>
      </w:r>
      <w:proofErr w:type="gramEnd"/>
      <w:r w:rsidRPr="03C153BD">
        <w:rPr>
          <w:b/>
          <w:bCs/>
        </w:rPr>
        <w:t xml:space="preserve">    </w:t>
      </w:r>
      <w:r w:rsidRPr="00007E96">
        <w:rPr>
          <w:b/>
        </w:rPr>
        <w:tab/>
      </w:r>
      <w:r w:rsidR="0050524B">
        <w:tab/>
      </w:r>
      <w:r w:rsidR="006F2F38">
        <w:t>Ikke småtroll.</w:t>
      </w:r>
    </w:p>
    <w:p w14:paraId="20D3D338" w14:textId="77777777" w:rsidR="00007E96" w:rsidRPr="0008348D" w:rsidRDefault="00007E96" w:rsidP="00007E96">
      <w:pPr>
        <w:spacing w:after="0"/>
        <w:rPr>
          <w:b/>
          <w:sz w:val="16"/>
          <w:szCs w:val="16"/>
        </w:rPr>
      </w:pPr>
    </w:p>
    <w:p w14:paraId="795AC0FD" w14:textId="77777777" w:rsidR="00007E96" w:rsidRPr="00007E96" w:rsidRDefault="00007E96" w:rsidP="00007E96">
      <w:pPr>
        <w:spacing w:after="0"/>
        <w:ind w:left="2124" w:hanging="2124"/>
      </w:pPr>
      <w:proofErr w:type="gramStart"/>
      <w:r w:rsidRPr="03C153BD">
        <w:rPr>
          <w:b/>
          <w:bCs/>
        </w:rPr>
        <w:t xml:space="preserve">Vask:   </w:t>
      </w:r>
      <w:proofErr w:type="gramEnd"/>
      <w:r w:rsidRPr="03C153BD">
        <w:rPr>
          <w:b/>
          <w:bCs/>
        </w:rPr>
        <w:t xml:space="preserve">          </w:t>
      </w:r>
      <w:r w:rsidRPr="00007E96">
        <w:rPr>
          <w:b/>
        </w:rPr>
        <w:tab/>
      </w:r>
      <w:r w:rsidR="00317C3E" w:rsidRPr="00317C3E">
        <w:t>Vask med v</w:t>
      </w:r>
      <w:r w:rsidR="00B976EF" w:rsidRPr="00317C3E">
        <w:t>åtklut</w:t>
      </w:r>
      <w:r w:rsidRPr="00007E96">
        <w:t>.</w:t>
      </w:r>
      <w:r w:rsidR="00317C3E">
        <w:t xml:space="preserve"> </w:t>
      </w:r>
    </w:p>
    <w:p w14:paraId="29AAAC36" w14:textId="77777777" w:rsidR="00007E96" w:rsidRPr="0008348D" w:rsidRDefault="00007E96" w:rsidP="00007E96">
      <w:pPr>
        <w:spacing w:after="0"/>
        <w:ind w:left="2124" w:hanging="2124"/>
        <w:rPr>
          <w:sz w:val="16"/>
          <w:szCs w:val="16"/>
        </w:rPr>
      </w:pPr>
    </w:p>
    <w:p w14:paraId="139D68AA" w14:textId="77777777" w:rsidR="00007E96" w:rsidRPr="0033531D" w:rsidRDefault="00361B0E" w:rsidP="00007E96">
      <w:pPr>
        <w:spacing w:after="0"/>
        <w:ind w:left="2124" w:hanging="2124"/>
      </w:pPr>
      <w:proofErr w:type="gramStart"/>
      <w:r w:rsidRPr="03C153BD">
        <w:rPr>
          <w:b/>
          <w:bCs/>
        </w:rPr>
        <w:t xml:space="preserve">Servering:   </w:t>
      </w:r>
      <w:proofErr w:type="gramEnd"/>
      <w:r w:rsidRPr="03C153BD">
        <w:rPr>
          <w:b/>
          <w:bCs/>
        </w:rPr>
        <w:t xml:space="preserve">  </w:t>
      </w:r>
      <w:r w:rsidR="00007E96" w:rsidRPr="00007E96">
        <w:rPr>
          <w:b/>
        </w:rPr>
        <w:tab/>
      </w:r>
      <w:r w:rsidR="00384638" w:rsidRPr="00384638">
        <w:t>Det blir ingen kiosk på grunn av Korona.</w:t>
      </w:r>
    </w:p>
    <w:p w14:paraId="18C4FB75" w14:textId="77777777" w:rsidR="00007E96" w:rsidRPr="0008348D" w:rsidRDefault="00007E96" w:rsidP="00007E96">
      <w:pPr>
        <w:spacing w:after="0"/>
        <w:rPr>
          <w:b/>
          <w:sz w:val="16"/>
          <w:szCs w:val="16"/>
        </w:rPr>
      </w:pPr>
    </w:p>
    <w:p w14:paraId="57EF65BC" w14:textId="77777777" w:rsidR="00007E96" w:rsidRPr="001E2924" w:rsidRDefault="00007E96" w:rsidP="0050524B">
      <w:pPr>
        <w:spacing w:after="0"/>
      </w:pPr>
      <w:proofErr w:type="gramStart"/>
      <w:r w:rsidRPr="03C153BD">
        <w:rPr>
          <w:b/>
          <w:bCs/>
        </w:rPr>
        <w:t xml:space="preserve">Løpsleder:   </w:t>
      </w:r>
      <w:proofErr w:type="gramEnd"/>
      <w:r w:rsidRPr="03C153BD">
        <w:rPr>
          <w:b/>
          <w:bCs/>
        </w:rPr>
        <w:t xml:space="preserve">  </w:t>
      </w:r>
      <w:r w:rsidRPr="001E2924">
        <w:tab/>
      </w:r>
      <w:r w:rsidRPr="001E2924">
        <w:tab/>
      </w:r>
      <w:r w:rsidR="006F2F38">
        <w:t>Morten Tobiassen</w:t>
      </w:r>
      <w:r w:rsidR="0050524B" w:rsidRPr="0050524B">
        <w:t xml:space="preserve">, </w:t>
      </w:r>
      <w:r w:rsidR="00C72A87" w:rsidRPr="0050524B">
        <w:t>tlf</w:t>
      </w:r>
      <w:r w:rsidR="00C72A87">
        <w:t>.</w:t>
      </w:r>
      <w:r w:rsidR="00C72A87" w:rsidRPr="0050524B">
        <w:t xml:space="preserve"> </w:t>
      </w:r>
      <w:r w:rsidR="006F2F38">
        <w:t>47613501</w:t>
      </w:r>
      <w:r w:rsidR="00361B0E">
        <w:t xml:space="preserve">, </w:t>
      </w:r>
      <w:r w:rsidR="006F2F38">
        <w:t>morttobi78@gmail.com</w:t>
      </w:r>
    </w:p>
    <w:p w14:paraId="161EB9E9" w14:textId="77777777" w:rsidR="00007E96" w:rsidRPr="0008348D" w:rsidRDefault="00007E96" w:rsidP="00007E96">
      <w:pPr>
        <w:spacing w:after="0"/>
        <w:ind w:left="1416" w:firstLine="708"/>
        <w:rPr>
          <w:sz w:val="16"/>
          <w:szCs w:val="16"/>
        </w:rPr>
      </w:pPr>
    </w:p>
    <w:p w14:paraId="33CEE69A" w14:textId="77777777" w:rsidR="0008348D" w:rsidRDefault="00007E96" w:rsidP="0008348D">
      <w:pPr>
        <w:spacing w:after="0"/>
      </w:pPr>
      <w:r w:rsidRPr="03C153BD">
        <w:rPr>
          <w:b/>
          <w:bCs/>
        </w:rPr>
        <w:t xml:space="preserve">Løypelegger: </w:t>
      </w:r>
      <w:r w:rsidRPr="00B976EF">
        <w:tab/>
      </w:r>
      <w:r w:rsidRPr="00B976EF">
        <w:tab/>
      </w:r>
      <w:r w:rsidR="006F2F38">
        <w:t>Kjell Walter og Frode Sørensen</w:t>
      </w:r>
    </w:p>
    <w:p w14:paraId="23717C50" w14:textId="77777777" w:rsidR="0008348D" w:rsidRDefault="0008348D" w:rsidP="75859D10">
      <w:pPr>
        <w:spacing w:after="0"/>
        <w:rPr>
          <w:sz w:val="16"/>
          <w:szCs w:val="16"/>
        </w:rPr>
      </w:pPr>
    </w:p>
    <w:p w14:paraId="53BABEC9" w14:textId="77777777" w:rsidR="0050031C" w:rsidRPr="00B2514F" w:rsidRDefault="001E2924" w:rsidP="0008348D">
      <w:pPr>
        <w:spacing w:after="0"/>
        <w:jc w:val="center"/>
      </w:pPr>
      <w:r>
        <w:rPr>
          <w:rFonts w:eastAsiaTheme="majorEastAsia" w:cstheme="majorBidi"/>
          <w:b/>
          <w:bCs/>
          <w:color w:val="365F91" w:themeColor="accent1" w:themeShade="BF"/>
          <w:sz w:val="36"/>
          <w:szCs w:val="28"/>
        </w:rPr>
        <w:t>V</w:t>
      </w:r>
      <w:r w:rsidR="00007E96" w:rsidRPr="00007E96">
        <w:rPr>
          <w:rFonts w:eastAsiaTheme="majorEastAsia" w:cstheme="majorBidi"/>
          <w:b/>
          <w:bCs/>
          <w:color w:val="365F91" w:themeColor="accent1" w:themeShade="BF"/>
          <w:sz w:val="36"/>
          <w:szCs w:val="28"/>
        </w:rPr>
        <w:t xml:space="preserve">elkommen til </w:t>
      </w:r>
      <w:r>
        <w:rPr>
          <w:rFonts w:eastAsiaTheme="majorEastAsia" w:cstheme="majorBidi"/>
          <w:b/>
          <w:bCs/>
          <w:color w:val="365F91" w:themeColor="accent1" w:themeShade="BF"/>
          <w:sz w:val="36"/>
          <w:szCs w:val="28"/>
        </w:rPr>
        <w:t>O-løp!</w:t>
      </w:r>
    </w:p>
    <w:sectPr w:rsidR="0050031C" w:rsidRPr="00B2514F" w:rsidSect="000B4766">
      <w:headerReference w:type="default" r:id="rId6"/>
      <w:footerReference w:type="default" r:id="rId7"/>
      <w:pgSz w:w="11906" w:h="16838"/>
      <w:pgMar w:top="1417" w:right="1417" w:bottom="1843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078D2" w14:textId="77777777" w:rsidR="00BA79B3" w:rsidRDefault="00BA79B3" w:rsidP="00041DD7">
      <w:pPr>
        <w:spacing w:after="0" w:line="240" w:lineRule="auto"/>
      </w:pPr>
      <w:r>
        <w:separator/>
      </w:r>
    </w:p>
  </w:endnote>
  <w:endnote w:type="continuationSeparator" w:id="0">
    <w:p w14:paraId="45A84C63" w14:textId="77777777" w:rsidR="00BA79B3" w:rsidRDefault="00BA79B3" w:rsidP="0004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A8FA3" w14:textId="77777777" w:rsidR="00493E0A" w:rsidRPr="00B2514F" w:rsidRDefault="00493E0A" w:rsidP="00D35144">
    <w:pPr>
      <w:pStyle w:val="Bunntekst"/>
      <w:jc w:val="center"/>
      <w:rPr>
        <w:rFonts w:ascii="Myriad Pro Light" w:hAnsi="Myriad Pro Light" w:cs="Calibri"/>
        <w:b/>
        <w:sz w:val="16"/>
        <w:szCs w:val="16"/>
      </w:rPr>
    </w:pPr>
  </w:p>
  <w:p w14:paraId="2EB52AEB" w14:textId="77777777" w:rsidR="00493E0A" w:rsidRPr="00B2514F" w:rsidRDefault="00493E0A" w:rsidP="00D35144">
    <w:pPr>
      <w:pStyle w:val="Bunntekst"/>
      <w:jc w:val="center"/>
      <w:rPr>
        <w:rFonts w:ascii="Myriad Pro Light" w:hAnsi="Myriad Pro Light" w:cs="Calibri"/>
        <w:b/>
        <w:sz w:val="16"/>
        <w:szCs w:val="16"/>
      </w:rPr>
    </w:pPr>
  </w:p>
  <w:p w14:paraId="773C56E1" w14:textId="77777777" w:rsidR="000B4766" w:rsidRPr="00B2514F" w:rsidRDefault="000B4766" w:rsidP="000B4766">
    <w:pPr>
      <w:pStyle w:val="Bunntekst"/>
      <w:jc w:val="center"/>
      <w:rPr>
        <w:rFonts w:ascii="Myriad Pro Light" w:hAnsi="Myriad Pro Light" w:cs="Calibri"/>
        <w:b/>
        <w:sz w:val="16"/>
        <w:szCs w:val="16"/>
      </w:rPr>
    </w:pPr>
    <w:r w:rsidRPr="00B2514F">
      <w:rPr>
        <w:rFonts w:ascii="Myriad Pro Light" w:hAnsi="Myriad Pro Light" w:cs="Calibri"/>
        <w:b/>
        <w:sz w:val="16"/>
        <w:szCs w:val="16"/>
      </w:rPr>
      <w:t>IK Grane Arendal Orientering sine sponsorer er:</w:t>
    </w:r>
  </w:p>
  <w:p w14:paraId="60DDE9F3" w14:textId="77777777" w:rsidR="00493E0A" w:rsidRPr="00B2514F" w:rsidRDefault="000B4766" w:rsidP="00D35144">
    <w:pPr>
      <w:pStyle w:val="Bunntekst"/>
      <w:jc w:val="center"/>
      <w:rPr>
        <w:rFonts w:ascii="Myriad Pro Light" w:hAnsi="Myriad Pro Light"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5FD2B2" wp14:editId="1722CB69">
          <wp:simplePos x="0" y="0"/>
          <wp:positionH relativeFrom="column">
            <wp:posOffset>-209550</wp:posOffset>
          </wp:positionH>
          <wp:positionV relativeFrom="paragraph">
            <wp:posOffset>79375</wp:posOffset>
          </wp:positionV>
          <wp:extent cx="2075815" cy="488315"/>
          <wp:effectExtent l="0" t="0" r="635" b="698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r_logo_m_payoff_PMS28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81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6504FD" w14:textId="77777777" w:rsidR="00493E0A" w:rsidRPr="00B2514F" w:rsidRDefault="00493E0A" w:rsidP="00D35144">
    <w:pPr>
      <w:pStyle w:val="Bunntekst"/>
      <w:jc w:val="center"/>
      <w:rPr>
        <w:rFonts w:ascii="Myriad Pro Light" w:hAnsi="Myriad Pro Light" w:cs="Calibri"/>
        <w:b/>
        <w:sz w:val="16"/>
        <w:szCs w:val="16"/>
      </w:rPr>
    </w:pPr>
  </w:p>
  <w:p w14:paraId="0A7D4577" w14:textId="77777777" w:rsidR="00493E0A" w:rsidRPr="00B2514F" w:rsidRDefault="000B4766" w:rsidP="00D35144">
    <w:pPr>
      <w:pStyle w:val="Bunntekst"/>
      <w:jc w:val="center"/>
      <w:rPr>
        <w:rFonts w:ascii="Myriad Pro Light" w:hAnsi="Myriad Pro Light" w:cs="Calibri"/>
        <w:b/>
        <w:sz w:val="16"/>
        <w:szCs w:val="16"/>
      </w:rPr>
    </w:pPr>
    <w:r w:rsidRPr="00B2514F">
      <w:rPr>
        <w:rFonts w:ascii="Myriad Pro Light" w:hAnsi="Myriad Pro Light" w:cs="Calibri"/>
        <w:b/>
        <w:noProof/>
        <w:sz w:val="16"/>
        <w:szCs w:val="16"/>
      </w:rPr>
      <w:drawing>
        <wp:anchor distT="0" distB="0" distL="114300" distR="114300" simplePos="0" relativeHeight="251682816" behindDoc="0" locked="0" layoutInCell="1" allowOverlap="1" wp14:anchorId="2CE23F55" wp14:editId="7EA45E97">
          <wp:simplePos x="0" y="0"/>
          <wp:positionH relativeFrom="column">
            <wp:posOffset>4224655</wp:posOffset>
          </wp:positionH>
          <wp:positionV relativeFrom="paragraph">
            <wp:posOffset>4445</wp:posOffset>
          </wp:positionV>
          <wp:extent cx="1421765" cy="400050"/>
          <wp:effectExtent l="0" t="0" r="698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imtex-logo-hvit-bakgrun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514F">
      <w:rPr>
        <w:rFonts w:ascii="Myriad Pro Light" w:hAnsi="Myriad Pro Light" w:cs="Calibri"/>
        <w:b/>
        <w:noProof/>
        <w:sz w:val="16"/>
        <w:szCs w:val="16"/>
      </w:rPr>
      <w:drawing>
        <wp:anchor distT="0" distB="0" distL="114300" distR="114300" simplePos="0" relativeHeight="251643904" behindDoc="0" locked="0" layoutInCell="1" allowOverlap="1" wp14:anchorId="02CDC856" wp14:editId="2B8B39ED">
          <wp:simplePos x="0" y="0"/>
          <wp:positionH relativeFrom="column">
            <wp:posOffset>2500630</wp:posOffset>
          </wp:positionH>
          <wp:positionV relativeFrom="paragraph">
            <wp:posOffset>3175</wp:posOffset>
          </wp:positionV>
          <wp:extent cx="1123950" cy="32893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ærk_logo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DE9AC2" w14:textId="77777777" w:rsidR="00041DD7" w:rsidRDefault="00041DD7" w:rsidP="00D35144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73836" w14:textId="77777777" w:rsidR="00BA79B3" w:rsidRDefault="00BA79B3" w:rsidP="00041DD7">
      <w:pPr>
        <w:spacing w:after="0" w:line="240" w:lineRule="auto"/>
      </w:pPr>
      <w:r>
        <w:separator/>
      </w:r>
    </w:p>
  </w:footnote>
  <w:footnote w:type="continuationSeparator" w:id="0">
    <w:p w14:paraId="34106D08" w14:textId="77777777" w:rsidR="00BA79B3" w:rsidRDefault="00BA79B3" w:rsidP="0004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E4A52" w14:textId="77777777" w:rsidR="00041DD7" w:rsidRPr="00B36792" w:rsidRDefault="00D35144">
    <w:pPr>
      <w:pStyle w:val="Topptekst"/>
      <w:rPr>
        <w:rFonts w:ascii="Myriad Web Pro" w:hAnsi="Myriad Web Pro"/>
        <w:b/>
        <w:sz w:val="16"/>
        <w:szCs w:val="16"/>
      </w:rPr>
    </w:pPr>
    <w:r w:rsidRPr="00B36792">
      <w:rPr>
        <w:rFonts w:ascii="Myriad Web Pro" w:hAnsi="Myriad Web Pro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6F71DFB" wp14:editId="7145DDED">
          <wp:simplePos x="0" y="0"/>
          <wp:positionH relativeFrom="column">
            <wp:posOffset>5024755</wp:posOffset>
          </wp:positionH>
          <wp:positionV relativeFrom="paragraph">
            <wp:posOffset>-127635</wp:posOffset>
          </wp:positionV>
          <wp:extent cx="741045" cy="978535"/>
          <wp:effectExtent l="0" t="0" r="1905" b="0"/>
          <wp:wrapTight wrapText="bothSides">
            <wp:wrapPolygon edited="0">
              <wp:start x="0" y="0"/>
              <wp:lineTo x="0" y="21025"/>
              <wp:lineTo x="21100" y="21025"/>
              <wp:lineTo x="21100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grane_logo_positi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1DD7" w:rsidRPr="562335D8">
      <w:rPr>
        <w:rFonts w:ascii="Myriad Web Pro" w:hAnsi="Myriad Web Pro"/>
        <w:b/>
        <w:bCs/>
        <w:sz w:val="16"/>
        <w:szCs w:val="16"/>
      </w:rPr>
      <w:t>IK Grane Arendal Orientering</w:t>
    </w:r>
    <w:r w:rsidRPr="00B36792">
      <w:rPr>
        <w:rFonts w:ascii="Myriad Web Pro" w:hAnsi="Myriad Web Pro"/>
        <w:b/>
        <w:sz w:val="16"/>
        <w:szCs w:val="16"/>
      </w:rPr>
      <w:tab/>
    </w:r>
  </w:p>
  <w:p w14:paraId="252622A1" w14:textId="77777777" w:rsidR="00041DD7" w:rsidRPr="00791B74" w:rsidRDefault="00041DD7">
    <w:pPr>
      <w:pStyle w:val="Topptekst"/>
      <w:rPr>
        <w:rFonts w:ascii="Myriad Pro Light" w:hAnsi="Myriad Pro Light"/>
        <w:b/>
        <w:sz w:val="16"/>
        <w:szCs w:val="14"/>
      </w:rPr>
    </w:pPr>
    <w:r w:rsidRPr="00791B74">
      <w:rPr>
        <w:rFonts w:ascii="Myriad Pro Light" w:hAnsi="Myriad Pro Light"/>
        <w:b/>
        <w:sz w:val="16"/>
        <w:szCs w:val="14"/>
      </w:rPr>
      <w:t xml:space="preserve">Leder: </w:t>
    </w:r>
    <w:r w:rsidR="009A37AF">
      <w:rPr>
        <w:rFonts w:ascii="Myriad Pro Light" w:hAnsi="Myriad Pro Light"/>
        <w:b/>
        <w:sz w:val="16"/>
        <w:szCs w:val="14"/>
      </w:rPr>
      <w:t xml:space="preserve">Odd </w:t>
    </w:r>
    <w:proofErr w:type="spellStart"/>
    <w:r w:rsidR="009A37AF">
      <w:rPr>
        <w:rFonts w:ascii="Myriad Pro Light" w:hAnsi="Myriad Pro Light"/>
        <w:b/>
        <w:sz w:val="16"/>
        <w:szCs w:val="14"/>
      </w:rPr>
      <w:t>Utstumo</w:t>
    </w:r>
    <w:proofErr w:type="spellEnd"/>
  </w:p>
  <w:p w14:paraId="430B311C" w14:textId="77777777" w:rsidR="00041DD7" w:rsidRPr="00791B74" w:rsidRDefault="009A37AF">
    <w:pPr>
      <w:pStyle w:val="Topptekst"/>
      <w:rPr>
        <w:rFonts w:ascii="Myriad Pro Light" w:hAnsi="Myriad Pro Light"/>
        <w:b/>
        <w:sz w:val="16"/>
        <w:szCs w:val="14"/>
      </w:rPr>
    </w:pPr>
    <w:r>
      <w:rPr>
        <w:rFonts w:ascii="Myriad Pro Light" w:hAnsi="Myriad Pro Light"/>
        <w:b/>
        <w:sz w:val="16"/>
        <w:szCs w:val="14"/>
      </w:rPr>
      <w:t>Eskestølveien 277</w:t>
    </w:r>
  </w:p>
  <w:p w14:paraId="1F67E8F9" w14:textId="77777777" w:rsidR="00041DD7" w:rsidRPr="00791B74" w:rsidRDefault="00041DD7">
    <w:pPr>
      <w:pStyle w:val="Topptekst"/>
      <w:rPr>
        <w:rFonts w:ascii="Myriad Pro Light" w:hAnsi="Myriad Pro Light"/>
        <w:b/>
        <w:sz w:val="16"/>
        <w:szCs w:val="14"/>
      </w:rPr>
    </w:pPr>
    <w:r w:rsidRPr="00791B74">
      <w:rPr>
        <w:rFonts w:ascii="Myriad Pro Light" w:hAnsi="Myriad Pro Light"/>
        <w:b/>
        <w:sz w:val="16"/>
        <w:szCs w:val="14"/>
      </w:rPr>
      <w:t>484</w:t>
    </w:r>
    <w:r w:rsidR="009A37AF">
      <w:rPr>
        <w:rFonts w:ascii="Myriad Pro Light" w:hAnsi="Myriad Pro Light"/>
        <w:b/>
        <w:sz w:val="16"/>
        <w:szCs w:val="14"/>
      </w:rPr>
      <w:t>8</w:t>
    </w:r>
    <w:r w:rsidRPr="00791B74">
      <w:rPr>
        <w:rFonts w:ascii="Myriad Pro Light" w:hAnsi="Myriad Pro Light"/>
        <w:b/>
        <w:sz w:val="16"/>
        <w:szCs w:val="14"/>
      </w:rPr>
      <w:t xml:space="preserve"> Arendal</w:t>
    </w:r>
  </w:p>
  <w:p w14:paraId="70615E36" w14:textId="77777777" w:rsidR="00041DD7" w:rsidRPr="00791B74" w:rsidRDefault="00BA79B3">
    <w:pPr>
      <w:pStyle w:val="Topptekst"/>
      <w:rPr>
        <w:rFonts w:ascii="Myriad Pro Light" w:hAnsi="Myriad Pro Light"/>
        <w:b/>
        <w:sz w:val="16"/>
        <w:szCs w:val="14"/>
      </w:rPr>
    </w:pPr>
    <w:hyperlink r:id="rId2" w:history="1">
      <w:r w:rsidR="009A37AF" w:rsidRPr="00E953CC">
        <w:rPr>
          <w:rStyle w:val="Hyperkobling"/>
          <w:rFonts w:ascii="Myriad Pro Light" w:hAnsi="Myriad Pro Light"/>
          <w:b/>
          <w:sz w:val="16"/>
          <w:szCs w:val="14"/>
        </w:rPr>
        <w:t>odd@graneorientering.no</w:t>
      </w:r>
    </w:hyperlink>
  </w:p>
  <w:p w14:paraId="626841F0" w14:textId="77777777" w:rsidR="00F97B77" w:rsidRPr="00F97B77" w:rsidRDefault="00D35144">
    <w:pPr>
      <w:pStyle w:val="Topptekst"/>
      <w:rPr>
        <w:rFonts w:ascii="Myriad Pro Light" w:hAnsi="Myriad Pro Light"/>
        <w:b/>
        <w:sz w:val="16"/>
        <w:szCs w:val="14"/>
      </w:rPr>
    </w:pPr>
    <w:r w:rsidRPr="00F97B77">
      <w:rPr>
        <w:rFonts w:ascii="Myriad Pro Light" w:hAnsi="Myriad Pro Light"/>
        <w:b/>
        <w:sz w:val="16"/>
        <w:szCs w:val="14"/>
      </w:rPr>
      <w:t>M</w:t>
    </w:r>
    <w:r w:rsidR="00041DD7" w:rsidRPr="00F97B77">
      <w:rPr>
        <w:rFonts w:ascii="Myriad Pro Light" w:hAnsi="Myriad Pro Light"/>
        <w:b/>
        <w:sz w:val="16"/>
        <w:szCs w:val="14"/>
      </w:rPr>
      <w:t>obil:</w:t>
    </w:r>
    <w:r w:rsidRPr="00F97B77">
      <w:rPr>
        <w:rFonts w:ascii="Myriad Pro Light" w:hAnsi="Myriad Pro Light"/>
        <w:b/>
        <w:sz w:val="16"/>
        <w:szCs w:val="14"/>
      </w:rPr>
      <w:t xml:space="preserve"> 9</w:t>
    </w:r>
    <w:r w:rsidR="009A37AF">
      <w:rPr>
        <w:rFonts w:ascii="Myriad Pro Light" w:hAnsi="Myriad Pro Light"/>
        <w:b/>
        <w:sz w:val="16"/>
        <w:szCs w:val="14"/>
      </w:rPr>
      <w:t>1144903</w:t>
    </w:r>
  </w:p>
  <w:p w14:paraId="54B68BFF" w14:textId="77777777" w:rsidR="00041DD7" w:rsidRPr="007C1AC5" w:rsidRDefault="00F97B77">
    <w:pPr>
      <w:pStyle w:val="Topptekst"/>
      <w:rPr>
        <w:rFonts w:ascii="Myriad Pro Light" w:hAnsi="Myriad Pro Light"/>
        <w:b/>
        <w:sz w:val="16"/>
        <w:szCs w:val="14"/>
        <w:u w:val="single"/>
      </w:rPr>
    </w:pPr>
    <w:r>
      <w:rPr>
        <w:rFonts w:ascii="Myriad Pro Light" w:hAnsi="Myriad Pro Light"/>
        <w:b/>
        <w:sz w:val="16"/>
        <w:szCs w:val="14"/>
        <w:u w:val="single"/>
      </w:rPr>
      <w:t>Konto nr.: 2800.07.10026</w:t>
    </w:r>
    <w:r w:rsidR="00D35144" w:rsidRPr="007C1AC5">
      <w:rPr>
        <w:sz w:val="16"/>
        <w:szCs w:val="16"/>
        <w:u w:val="single"/>
      </w:rPr>
      <w:tab/>
    </w:r>
    <w:r w:rsidR="00D35144" w:rsidRPr="007C1AC5">
      <w:rPr>
        <w:sz w:val="16"/>
        <w:szCs w:val="16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D7"/>
    <w:rsid w:val="00007E96"/>
    <w:rsid w:val="00041DD7"/>
    <w:rsid w:val="00080037"/>
    <w:rsid w:val="0008348D"/>
    <w:rsid w:val="000B4766"/>
    <w:rsid w:val="000C03B8"/>
    <w:rsid w:val="00107457"/>
    <w:rsid w:val="00107E98"/>
    <w:rsid w:val="00113F7E"/>
    <w:rsid w:val="00124962"/>
    <w:rsid w:val="00130AAE"/>
    <w:rsid w:val="00161C98"/>
    <w:rsid w:val="001661CB"/>
    <w:rsid w:val="00183C29"/>
    <w:rsid w:val="00187B30"/>
    <w:rsid w:val="001C3FE4"/>
    <w:rsid w:val="001D320B"/>
    <w:rsid w:val="001D5C27"/>
    <w:rsid w:val="001D6391"/>
    <w:rsid w:val="001E2924"/>
    <w:rsid w:val="001F25F1"/>
    <w:rsid w:val="0021169A"/>
    <w:rsid w:val="002A1F31"/>
    <w:rsid w:val="002A5736"/>
    <w:rsid w:val="002B0373"/>
    <w:rsid w:val="002B2B24"/>
    <w:rsid w:val="002B7895"/>
    <w:rsid w:val="002C7B55"/>
    <w:rsid w:val="002E2F8C"/>
    <w:rsid w:val="003112B5"/>
    <w:rsid w:val="00317C3E"/>
    <w:rsid w:val="0033531D"/>
    <w:rsid w:val="003370EB"/>
    <w:rsid w:val="00355534"/>
    <w:rsid w:val="00361B0E"/>
    <w:rsid w:val="00376EF5"/>
    <w:rsid w:val="00384638"/>
    <w:rsid w:val="0038608B"/>
    <w:rsid w:val="003A10DF"/>
    <w:rsid w:val="003C7937"/>
    <w:rsid w:val="003F6C99"/>
    <w:rsid w:val="0040113A"/>
    <w:rsid w:val="0044145D"/>
    <w:rsid w:val="0045044D"/>
    <w:rsid w:val="00451FA4"/>
    <w:rsid w:val="0048038C"/>
    <w:rsid w:val="00493E0A"/>
    <w:rsid w:val="004A796B"/>
    <w:rsid w:val="004D33F1"/>
    <w:rsid w:val="004D5199"/>
    <w:rsid w:val="004E4AD9"/>
    <w:rsid w:val="004E5262"/>
    <w:rsid w:val="004F3A33"/>
    <w:rsid w:val="0050031C"/>
    <w:rsid w:val="0050524B"/>
    <w:rsid w:val="00521E2B"/>
    <w:rsid w:val="005324B6"/>
    <w:rsid w:val="00590A68"/>
    <w:rsid w:val="005933CB"/>
    <w:rsid w:val="00597342"/>
    <w:rsid w:val="005B27C6"/>
    <w:rsid w:val="005C6699"/>
    <w:rsid w:val="005E4231"/>
    <w:rsid w:val="0060496D"/>
    <w:rsid w:val="00611037"/>
    <w:rsid w:val="0061141C"/>
    <w:rsid w:val="00612F5D"/>
    <w:rsid w:val="00623BFF"/>
    <w:rsid w:val="00623EB9"/>
    <w:rsid w:val="00646293"/>
    <w:rsid w:val="006557C7"/>
    <w:rsid w:val="00656ECF"/>
    <w:rsid w:val="0066212F"/>
    <w:rsid w:val="00682D24"/>
    <w:rsid w:val="006B6004"/>
    <w:rsid w:val="006C798E"/>
    <w:rsid w:val="006D0808"/>
    <w:rsid w:val="006D41F3"/>
    <w:rsid w:val="006D4C05"/>
    <w:rsid w:val="006F2F38"/>
    <w:rsid w:val="00724ED5"/>
    <w:rsid w:val="00725999"/>
    <w:rsid w:val="007436C4"/>
    <w:rsid w:val="00755156"/>
    <w:rsid w:val="00772F38"/>
    <w:rsid w:val="00773E2C"/>
    <w:rsid w:val="00777BA7"/>
    <w:rsid w:val="00791B74"/>
    <w:rsid w:val="0079379E"/>
    <w:rsid w:val="007A4CBD"/>
    <w:rsid w:val="007C1AC5"/>
    <w:rsid w:val="007E7A7E"/>
    <w:rsid w:val="00805104"/>
    <w:rsid w:val="008145B4"/>
    <w:rsid w:val="00830067"/>
    <w:rsid w:val="00831AF3"/>
    <w:rsid w:val="0085736F"/>
    <w:rsid w:val="00867807"/>
    <w:rsid w:val="00875C47"/>
    <w:rsid w:val="008A2369"/>
    <w:rsid w:val="008A4E3F"/>
    <w:rsid w:val="008C44EF"/>
    <w:rsid w:val="008F5F53"/>
    <w:rsid w:val="00940838"/>
    <w:rsid w:val="00944DF4"/>
    <w:rsid w:val="0094632A"/>
    <w:rsid w:val="009615F8"/>
    <w:rsid w:val="00983B3E"/>
    <w:rsid w:val="009A37AF"/>
    <w:rsid w:val="009B5963"/>
    <w:rsid w:val="009D0CF7"/>
    <w:rsid w:val="009E57D7"/>
    <w:rsid w:val="00A0070A"/>
    <w:rsid w:val="00A41C78"/>
    <w:rsid w:val="00A5084D"/>
    <w:rsid w:val="00A55BF4"/>
    <w:rsid w:val="00A56B6B"/>
    <w:rsid w:val="00A601AB"/>
    <w:rsid w:val="00A60456"/>
    <w:rsid w:val="00AA4BC0"/>
    <w:rsid w:val="00AA6A89"/>
    <w:rsid w:val="00AB19BC"/>
    <w:rsid w:val="00AB3408"/>
    <w:rsid w:val="00AD212C"/>
    <w:rsid w:val="00AF020C"/>
    <w:rsid w:val="00B01706"/>
    <w:rsid w:val="00B114D0"/>
    <w:rsid w:val="00B21C73"/>
    <w:rsid w:val="00B2514F"/>
    <w:rsid w:val="00B34B5E"/>
    <w:rsid w:val="00B35F4D"/>
    <w:rsid w:val="00B36134"/>
    <w:rsid w:val="00B36792"/>
    <w:rsid w:val="00B51D45"/>
    <w:rsid w:val="00B57AF7"/>
    <w:rsid w:val="00B914B3"/>
    <w:rsid w:val="00B976EF"/>
    <w:rsid w:val="00BA79B3"/>
    <w:rsid w:val="00C03C87"/>
    <w:rsid w:val="00C320FF"/>
    <w:rsid w:val="00C37CF3"/>
    <w:rsid w:val="00C403D4"/>
    <w:rsid w:val="00C523DB"/>
    <w:rsid w:val="00C56FE6"/>
    <w:rsid w:val="00C72A87"/>
    <w:rsid w:val="00C87F96"/>
    <w:rsid w:val="00C93E7E"/>
    <w:rsid w:val="00CE5CBC"/>
    <w:rsid w:val="00CF4D6F"/>
    <w:rsid w:val="00D35144"/>
    <w:rsid w:val="00D50776"/>
    <w:rsid w:val="00D56B90"/>
    <w:rsid w:val="00D60A9D"/>
    <w:rsid w:val="00D63CE4"/>
    <w:rsid w:val="00D70250"/>
    <w:rsid w:val="00D75B07"/>
    <w:rsid w:val="00D83901"/>
    <w:rsid w:val="00DC1C21"/>
    <w:rsid w:val="00DC5210"/>
    <w:rsid w:val="00DC7F1B"/>
    <w:rsid w:val="00DD2B77"/>
    <w:rsid w:val="00DF10DD"/>
    <w:rsid w:val="00DF6B36"/>
    <w:rsid w:val="00DF754D"/>
    <w:rsid w:val="00E1239B"/>
    <w:rsid w:val="00E304F3"/>
    <w:rsid w:val="00E40346"/>
    <w:rsid w:val="00E634CD"/>
    <w:rsid w:val="00EE371F"/>
    <w:rsid w:val="00F05D51"/>
    <w:rsid w:val="00F31608"/>
    <w:rsid w:val="00F512B3"/>
    <w:rsid w:val="00F60E1A"/>
    <w:rsid w:val="00F86F6B"/>
    <w:rsid w:val="00F9106D"/>
    <w:rsid w:val="00F921A9"/>
    <w:rsid w:val="00F97B77"/>
    <w:rsid w:val="00FA23AD"/>
    <w:rsid w:val="00FE4A49"/>
    <w:rsid w:val="00FF548E"/>
    <w:rsid w:val="03C153BD"/>
    <w:rsid w:val="1E3A1A37"/>
    <w:rsid w:val="3AD14EC1"/>
    <w:rsid w:val="42A85AFB"/>
    <w:rsid w:val="562335D8"/>
    <w:rsid w:val="6695BE86"/>
    <w:rsid w:val="75859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44158"/>
  <w15:docId w15:val="{39E41AD9-0613-4F54-8214-B5AA0032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AF3"/>
    <w:rPr>
      <w:rFonts w:ascii="Myriad Pro" w:hAnsi="Myriad Pr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01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1DD7"/>
  </w:style>
  <w:style w:type="paragraph" w:styleId="Bunntekst">
    <w:name w:val="footer"/>
    <w:basedOn w:val="Normal"/>
    <w:link w:val="BunntekstTegn"/>
    <w:uiPriority w:val="99"/>
    <w:unhideWhenUsed/>
    <w:rsid w:val="0004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1DD7"/>
  </w:style>
  <w:style w:type="paragraph" w:styleId="Bobletekst">
    <w:name w:val="Balloon Text"/>
    <w:basedOn w:val="Normal"/>
    <w:link w:val="BobletekstTegn"/>
    <w:uiPriority w:val="99"/>
    <w:semiHidden/>
    <w:unhideWhenUsed/>
    <w:rsid w:val="0004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DD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41DD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C4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682D24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01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831AF3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31AF3"/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paragraph" w:customStyle="1" w:styleId="Default">
    <w:name w:val="Default"/>
    <w:rsid w:val="00983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5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d@graneorientering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ATEA AS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Johnsson</dc:creator>
  <cp:lastModifiedBy>Tobiassen, Sander Øy</cp:lastModifiedBy>
  <cp:revision>2</cp:revision>
  <cp:lastPrinted>2018-01-31T21:25:00Z</cp:lastPrinted>
  <dcterms:created xsi:type="dcterms:W3CDTF">2021-06-06T10:08:00Z</dcterms:created>
  <dcterms:modified xsi:type="dcterms:W3CDTF">2021-06-06T10:08:00Z</dcterms:modified>
</cp:coreProperties>
</file>